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E52FC" w14:textId="27A62405" w:rsidR="001C363D" w:rsidRPr="006E36C1" w:rsidRDefault="001C363D" w:rsidP="0091598A">
      <w:pPr>
        <w:ind w:right="-952"/>
        <w:rPr>
          <w:b w:val="0"/>
          <w:sz w:val="22"/>
          <w:szCs w:val="22"/>
        </w:rPr>
      </w:pPr>
      <w:r>
        <w:rPr>
          <w:b w:val="0"/>
          <w:sz w:val="24"/>
        </w:rPr>
        <w:t xml:space="preserve">           </w:t>
      </w:r>
    </w:p>
    <w:p w14:paraId="2BC0966E" w14:textId="77777777" w:rsidR="006E36C1" w:rsidRPr="00715E2F" w:rsidRDefault="006E36C1" w:rsidP="006E36C1">
      <w:pPr>
        <w:jc w:val="both"/>
        <w:rPr>
          <w:sz w:val="22"/>
          <w:szCs w:val="22"/>
        </w:rPr>
      </w:pPr>
      <w:r w:rsidRPr="00715E2F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0" locked="0" layoutInCell="1" allowOverlap="1" wp14:anchorId="068FB5BB" wp14:editId="523B82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E2F">
        <w:rPr>
          <w:sz w:val="22"/>
          <w:szCs w:val="22"/>
        </w:rPr>
        <w:t xml:space="preserve">REPUBLIKA HRVATSKA </w:t>
      </w:r>
    </w:p>
    <w:p w14:paraId="1657BFCC" w14:textId="77777777" w:rsidR="006E36C1" w:rsidRPr="00715E2F" w:rsidRDefault="006E36C1" w:rsidP="006E36C1">
      <w:pPr>
        <w:jc w:val="both"/>
        <w:rPr>
          <w:sz w:val="22"/>
          <w:szCs w:val="22"/>
        </w:rPr>
      </w:pPr>
      <w:r w:rsidRPr="00715E2F">
        <w:rPr>
          <w:sz w:val="22"/>
          <w:szCs w:val="22"/>
        </w:rPr>
        <w:t>ZAGREBAČKA ŽUPANIJA</w:t>
      </w:r>
    </w:p>
    <w:p w14:paraId="3F65B3AD" w14:textId="77777777" w:rsidR="006E36C1" w:rsidRPr="00715E2F" w:rsidRDefault="006E36C1" w:rsidP="006E36C1">
      <w:pPr>
        <w:jc w:val="both"/>
        <w:rPr>
          <w:sz w:val="22"/>
          <w:szCs w:val="22"/>
        </w:rPr>
      </w:pPr>
      <w:r w:rsidRPr="00715E2F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0288" behindDoc="0" locked="0" layoutInCell="1" allowOverlap="1" wp14:anchorId="501B9113" wp14:editId="4C9955DA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E2F">
        <w:rPr>
          <w:sz w:val="22"/>
          <w:szCs w:val="22"/>
        </w:rPr>
        <w:t xml:space="preserve">                OPĆINA DUBRAVICA</w:t>
      </w:r>
    </w:p>
    <w:p w14:paraId="3BAAC106" w14:textId="77777777" w:rsidR="006E36C1" w:rsidRPr="00715E2F" w:rsidRDefault="006E36C1" w:rsidP="006E36C1">
      <w:pPr>
        <w:jc w:val="both"/>
        <w:rPr>
          <w:sz w:val="22"/>
          <w:szCs w:val="22"/>
        </w:rPr>
      </w:pPr>
      <w:r w:rsidRPr="006E36C1">
        <w:rPr>
          <w:b w:val="0"/>
          <w:sz w:val="22"/>
          <w:szCs w:val="22"/>
        </w:rPr>
        <w:t xml:space="preserve">                </w:t>
      </w:r>
      <w:r w:rsidRPr="00715E2F">
        <w:rPr>
          <w:sz w:val="22"/>
          <w:szCs w:val="22"/>
        </w:rPr>
        <w:t xml:space="preserve">Općinsko vijeće </w:t>
      </w:r>
    </w:p>
    <w:p w14:paraId="20BBE078" w14:textId="77777777" w:rsidR="006E36C1" w:rsidRPr="006E36C1" w:rsidRDefault="006E36C1" w:rsidP="006E36C1">
      <w:pPr>
        <w:tabs>
          <w:tab w:val="left" w:pos="390"/>
          <w:tab w:val="num" w:pos="1080"/>
          <w:tab w:val="left" w:pos="3105"/>
        </w:tabs>
        <w:rPr>
          <w:b w:val="0"/>
          <w:sz w:val="22"/>
          <w:szCs w:val="22"/>
          <w:lang w:val="pl-PL"/>
        </w:rPr>
      </w:pPr>
    </w:p>
    <w:p w14:paraId="629F148A" w14:textId="77777777" w:rsidR="006E36C1" w:rsidRPr="006E36C1" w:rsidRDefault="006E36C1" w:rsidP="006E36C1">
      <w:pPr>
        <w:tabs>
          <w:tab w:val="left" w:pos="390"/>
          <w:tab w:val="num" w:pos="1080"/>
          <w:tab w:val="left" w:pos="3105"/>
        </w:tabs>
        <w:rPr>
          <w:b w:val="0"/>
          <w:sz w:val="22"/>
          <w:szCs w:val="22"/>
          <w:lang w:val="pl-PL"/>
        </w:rPr>
      </w:pPr>
      <w:r w:rsidRPr="006E36C1">
        <w:rPr>
          <w:b w:val="0"/>
          <w:sz w:val="22"/>
          <w:szCs w:val="22"/>
          <w:lang w:val="pl-PL"/>
        </w:rPr>
        <w:t>KLASA: 024-02/22-01/16</w:t>
      </w:r>
    </w:p>
    <w:p w14:paraId="0BE3CDC6" w14:textId="3557B471" w:rsidR="006E36C1" w:rsidRPr="006E36C1" w:rsidRDefault="006E36C1" w:rsidP="006E36C1">
      <w:pPr>
        <w:tabs>
          <w:tab w:val="left" w:pos="390"/>
          <w:tab w:val="num" w:pos="1080"/>
          <w:tab w:val="left" w:pos="3105"/>
        </w:tabs>
        <w:rPr>
          <w:b w:val="0"/>
          <w:sz w:val="22"/>
          <w:szCs w:val="22"/>
          <w:lang w:val="pl-PL"/>
        </w:rPr>
      </w:pPr>
      <w:r w:rsidRPr="006E36C1">
        <w:rPr>
          <w:b w:val="0"/>
          <w:sz w:val="22"/>
          <w:szCs w:val="22"/>
          <w:lang w:val="pl-PL"/>
        </w:rPr>
        <w:t>URBROJ: 238-40-02-22-</w:t>
      </w:r>
      <w:r w:rsidR="006F7398">
        <w:rPr>
          <w:b w:val="0"/>
          <w:sz w:val="22"/>
          <w:szCs w:val="22"/>
          <w:lang w:val="pl-PL"/>
        </w:rPr>
        <w:t>3</w:t>
      </w:r>
      <w:bookmarkStart w:id="0" w:name="_GoBack"/>
      <w:bookmarkEnd w:id="0"/>
    </w:p>
    <w:p w14:paraId="3D59DE07" w14:textId="77777777" w:rsidR="006E36C1" w:rsidRPr="006E36C1" w:rsidRDefault="006E36C1" w:rsidP="006E36C1">
      <w:pPr>
        <w:tabs>
          <w:tab w:val="left" w:pos="390"/>
          <w:tab w:val="num" w:pos="1080"/>
          <w:tab w:val="left" w:pos="3105"/>
        </w:tabs>
        <w:rPr>
          <w:b w:val="0"/>
          <w:sz w:val="22"/>
          <w:szCs w:val="22"/>
          <w:lang w:val="pl-PL"/>
        </w:rPr>
      </w:pPr>
      <w:r w:rsidRPr="006E36C1">
        <w:rPr>
          <w:b w:val="0"/>
          <w:sz w:val="22"/>
          <w:szCs w:val="22"/>
          <w:lang w:val="pl-PL"/>
        </w:rPr>
        <w:t>Dubravica, 21. prosinca 2022. godine</w:t>
      </w:r>
    </w:p>
    <w:p w14:paraId="3BA775C1" w14:textId="77777777" w:rsidR="006E36C1" w:rsidRPr="006E36C1" w:rsidRDefault="006E36C1" w:rsidP="006E36C1">
      <w:pPr>
        <w:jc w:val="both"/>
        <w:rPr>
          <w:b w:val="0"/>
          <w:sz w:val="22"/>
          <w:szCs w:val="22"/>
        </w:rPr>
      </w:pPr>
    </w:p>
    <w:p w14:paraId="4F425CF3" w14:textId="3C7F7A63" w:rsidR="00945D05" w:rsidRDefault="006E36C1" w:rsidP="006E36C1">
      <w:pPr>
        <w:jc w:val="both"/>
        <w:rPr>
          <w:b w:val="0"/>
          <w:sz w:val="22"/>
          <w:szCs w:val="22"/>
        </w:rPr>
      </w:pPr>
      <w:r w:rsidRPr="006E36C1">
        <w:rPr>
          <w:b w:val="0"/>
          <w:sz w:val="22"/>
          <w:szCs w:val="22"/>
        </w:rPr>
        <w:t>Na temelju članka 42. stavka 1. Zakona o proračunu („Narodne novine“ br. 144/21) te članka 21. Statuta Općine Dubravica („Službeni glasnik Općine Dubravica“ br. 01/2021) Općinsko vijeće Općine Dubravica na svojoj 11. sjednici održanoj dana 21. prosinca 2022. godine donosi</w:t>
      </w:r>
    </w:p>
    <w:p w14:paraId="0186FFB6" w14:textId="77777777" w:rsidR="006E36C1" w:rsidRDefault="006E36C1" w:rsidP="006E36C1">
      <w:pPr>
        <w:jc w:val="both"/>
        <w:rPr>
          <w:b w:val="0"/>
          <w:sz w:val="22"/>
          <w:szCs w:val="22"/>
        </w:rPr>
      </w:pPr>
    </w:p>
    <w:p w14:paraId="1FAA7A73" w14:textId="77777777" w:rsidR="006E36C1" w:rsidRDefault="006E36C1" w:rsidP="006E36C1">
      <w:pPr>
        <w:jc w:val="both"/>
        <w:rPr>
          <w:b w:val="0"/>
          <w:sz w:val="22"/>
          <w:szCs w:val="22"/>
        </w:rPr>
      </w:pPr>
    </w:p>
    <w:p w14:paraId="1A70DBAC" w14:textId="77777777" w:rsidR="00945D05" w:rsidRPr="006E36C1" w:rsidRDefault="00945D05" w:rsidP="001D3A2C">
      <w:pPr>
        <w:jc w:val="center"/>
        <w:rPr>
          <w:szCs w:val="22"/>
        </w:rPr>
      </w:pPr>
      <w:bookmarkStart w:id="1" w:name="_Hlk121726077"/>
      <w:r w:rsidRPr="006E36C1">
        <w:rPr>
          <w:szCs w:val="22"/>
        </w:rPr>
        <w:t>PLAN PRORAČUNA OPĆINE DUBRAVICA ZA 2023. GODINU</w:t>
      </w:r>
    </w:p>
    <w:p w14:paraId="76A82043" w14:textId="51C304F4" w:rsidR="00945D05" w:rsidRPr="006E36C1" w:rsidRDefault="00945D05" w:rsidP="001D3A2C">
      <w:pPr>
        <w:jc w:val="center"/>
        <w:rPr>
          <w:szCs w:val="22"/>
        </w:rPr>
      </w:pPr>
      <w:r w:rsidRPr="006E36C1">
        <w:rPr>
          <w:szCs w:val="22"/>
        </w:rPr>
        <w:t>I</w:t>
      </w:r>
      <w:r w:rsidR="006E36C1" w:rsidRPr="006E36C1">
        <w:rPr>
          <w:szCs w:val="22"/>
        </w:rPr>
        <w:t xml:space="preserve"> PROJEKCIJE PRORAČUNA ZA 2024. i</w:t>
      </w:r>
      <w:r w:rsidRPr="006E36C1">
        <w:rPr>
          <w:szCs w:val="22"/>
        </w:rPr>
        <w:t xml:space="preserve"> 2025. GODINU</w:t>
      </w:r>
    </w:p>
    <w:bookmarkEnd w:id="1"/>
    <w:p w14:paraId="70E5CD7E" w14:textId="3B094878" w:rsidR="000D15C0" w:rsidRDefault="000D15C0" w:rsidP="00611114">
      <w:pPr>
        <w:rPr>
          <w:b w:val="0"/>
          <w:sz w:val="22"/>
          <w:szCs w:val="22"/>
        </w:rPr>
      </w:pPr>
    </w:p>
    <w:p w14:paraId="53C7E25F" w14:textId="77777777" w:rsidR="006E36C1" w:rsidRDefault="006E36C1" w:rsidP="00945D05">
      <w:pPr>
        <w:ind w:left="-567"/>
        <w:jc w:val="both"/>
        <w:rPr>
          <w:b w:val="0"/>
          <w:sz w:val="22"/>
          <w:szCs w:val="22"/>
        </w:rPr>
      </w:pPr>
    </w:p>
    <w:p w14:paraId="6A570538" w14:textId="77777777" w:rsidR="006E36C1" w:rsidRPr="004F719A" w:rsidRDefault="006E36C1" w:rsidP="006E36C1">
      <w:pPr>
        <w:jc w:val="center"/>
        <w:rPr>
          <w:bCs/>
          <w:sz w:val="22"/>
          <w:szCs w:val="22"/>
        </w:rPr>
      </w:pPr>
      <w:r w:rsidRPr="004F719A">
        <w:rPr>
          <w:bCs/>
          <w:sz w:val="22"/>
          <w:szCs w:val="22"/>
        </w:rPr>
        <w:t>Članak 1.</w:t>
      </w:r>
    </w:p>
    <w:p w14:paraId="27703493" w14:textId="77777777" w:rsidR="006E36C1" w:rsidRDefault="006E36C1" w:rsidP="006E36C1">
      <w:pPr>
        <w:jc w:val="both"/>
        <w:rPr>
          <w:b w:val="0"/>
          <w:bCs/>
          <w:sz w:val="22"/>
          <w:szCs w:val="22"/>
        </w:rPr>
      </w:pPr>
    </w:p>
    <w:p w14:paraId="7D30A42B" w14:textId="77777777" w:rsidR="004F719A" w:rsidRPr="006A1546" w:rsidRDefault="004F719A" w:rsidP="006E36C1">
      <w:pPr>
        <w:jc w:val="both"/>
        <w:rPr>
          <w:b w:val="0"/>
          <w:bCs/>
          <w:sz w:val="22"/>
          <w:szCs w:val="22"/>
        </w:rPr>
      </w:pPr>
    </w:p>
    <w:p w14:paraId="7494D046" w14:textId="0C06F642" w:rsidR="00611114" w:rsidRDefault="00611114" w:rsidP="000555CB">
      <w:pPr>
        <w:ind w:left="-567"/>
        <w:jc w:val="both"/>
        <w:rPr>
          <w:b w:val="0"/>
          <w:sz w:val="22"/>
          <w:szCs w:val="22"/>
        </w:rPr>
      </w:pPr>
    </w:p>
    <w:p w14:paraId="0221F9F4" w14:textId="48508F90" w:rsidR="00611114" w:rsidRPr="004F719A" w:rsidRDefault="00611114" w:rsidP="00611114">
      <w:pPr>
        <w:ind w:left="-567"/>
        <w:jc w:val="both"/>
        <w:rPr>
          <w:sz w:val="22"/>
          <w:szCs w:val="22"/>
        </w:rPr>
      </w:pPr>
      <w:r w:rsidRPr="004F719A">
        <w:rPr>
          <w:sz w:val="22"/>
          <w:szCs w:val="22"/>
        </w:rPr>
        <w:t xml:space="preserve">1. OPĆI DIO PRORAČUNA </w:t>
      </w:r>
    </w:p>
    <w:p w14:paraId="55A07382" w14:textId="48F6EC5F" w:rsidR="00611114" w:rsidRPr="004F719A" w:rsidRDefault="00611114" w:rsidP="00611114">
      <w:pPr>
        <w:ind w:left="-567"/>
        <w:jc w:val="both"/>
        <w:rPr>
          <w:sz w:val="22"/>
          <w:szCs w:val="22"/>
        </w:rPr>
      </w:pPr>
      <w:r w:rsidRPr="004F719A">
        <w:rPr>
          <w:sz w:val="22"/>
          <w:szCs w:val="22"/>
        </w:rPr>
        <w:t xml:space="preserve">Sažetak A. RAČUN PRIHODA I RASHODA I B. RAČUN FINANCIRANJA </w:t>
      </w:r>
    </w:p>
    <w:p w14:paraId="43D6E455" w14:textId="26027955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47F56D4C" w14:textId="2D6ED806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106228BD" w14:textId="20C183DF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3AECD81B" w14:textId="2B2B5256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38026E81" w14:textId="50562CB8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14FE713A" w14:textId="004A8482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45CA18D0" w14:textId="77777777" w:rsidR="0074060C" w:rsidRDefault="0074060C" w:rsidP="00611114">
      <w:pPr>
        <w:ind w:left="-567"/>
        <w:jc w:val="both"/>
        <w:rPr>
          <w:b w:val="0"/>
          <w:sz w:val="22"/>
          <w:szCs w:val="22"/>
        </w:rPr>
      </w:pPr>
    </w:p>
    <w:p w14:paraId="37B962E4" w14:textId="7E0CA03D" w:rsidR="001813E1" w:rsidRDefault="00074B48" w:rsidP="00611114">
      <w:pPr>
        <w:ind w:left="-567"/>
        <w:jc w:val="both"/>
        <w:rPr>
          <w:b w:val="0"/>
          <w:sz w:val="22"/>
          <w:szCs w:val="22"/>
        </w:rPr>
      </w:pPr>
      <w:r w:rsidRPr="00074B48">
        <w:rPr>
          <w:noProof/>
          <w:lang w:eastAsia="hr-HR"/>
        </w:rPr>
        <w:lastRenderedPageBreak/>
        <w:drawing>
          <wp:inline distT="0" distB="0" distL="0" distR="0" wp14:anchorId="211B1E28" wp14:editId="66050C14">
            <wp:extent cx="9572625" cy="3578283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258" cy="35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70551" w14:textId="4723C69F" w:rsidR="001813E1" w:rsidRDefault="001813E1" w:rsidP="00611114">
      <w:pPr>
        <w:ind w:left="-567"/>
        <w:jc w:val="both"/>
        <w:rPr>
          <w:b w:val="0"/>
          <w:sz w:val="22"/>
          <w:szCs w:val="22"/>
        </w:rPr>
      </w:pPr>
    </w:p>
    <w:p w14:paraId="14A96E40" w14:textId="42F74093" w:rsidR="001813E1" w:rsidRDefault="001813E1" w:rsidP="00611114">
      <w:pPr>
        <w:ind w:left="-567"/>
        <w:jc w:val="both"/>
        <w:rPr>
          <w:b w:val="0"/>
          <w:sz w:val="22"/>
          <w:szCs w:val="22"/>
        </w:rPr>
      </w:pPr>
    </w:p>
    <w:p w14:paraId="09848FC9" w14:textId="77777777" w:rsidR="00007183" w:rsidRDefault="00007183" w:rsidP="00611114">
      <w:pPr>
        <w:ind w:left="-567"/>
        <w:jc w:val="both"/>
        <w:rPr>
          <w:b w:val="0"/>
          <w:sz w:val="22"/>
          <w:szCs w:val="22"/>
        </w:rPr>
      </w:pPr>
    </w:p>
    <w:p w14:paraId="22753181" w14:textId="04F8DD23" w:rsidR="001813E1" w:rsidRDefault="001813E1" w:rsidP="00611114">
      <w:pPr>
        <w:ind w:left="-567"/>
        <w:jc w:val="both"/>
        <w:rPr>
          <w:b w:val="0"/>
          <w:sz w:val="22"/>
          <w:szCs w:val="22"/>
        </w:rPr>
      </w:pPr>
    </w:p>
    <w:p w14:paraId="5A482ED3" w14:textId="1E394DD0" w:rsidR="001813E1" w:rsidRDefault="001813E1" w:rsidP="00611114">
      <w:pPr>
        <w:ind w:left="-567"/>
        <w:jc w:val="both"/>
        <w:rPr>
          <w:b w:val="0"/>
          <w:sz w:val="22"/>
          <w:szCs w:val="22"/>
        </w:rPr>
      </w:pPr>
    </w:p>
    <w:p w14:paraId="176AF364" w14:textId="77777777" w:rsidR="001813E1" w:rsidRPr="00611114" w:rsidRDefault="001813E1" w:rsidP="00611114">
      <w:pPr>
        <w:ind w:left="-567"/>
        <w:jc w:val="both"/>
        <w:rPr>
          <w:b w:val="0"/>
          <w:sz w:val="22"/>
          <w:szCs w:val="22"/>
        </w:rPr>
      </w:pPr>
    </w:p>
    <w:p w14:paraId="52C1BA65" w14:textId="6D188A08" w:rsidR="00611114" w:rsidRDefault="00611114" w:rsidP="00945D05">
      <w:pPr>
        <w:ind w:left="-567"/>
        <w:jc w:val="both"/>
        <w:rPr>
          <w:b w:val="0"/>
          <w:sz w:val="22"/>
          <w:szCs w:val="22"/>
        </w:rPr>
      </w:pPr>
    </w:p>
    <w:p w14:paraId="617450D6" w14:textId="77777777" w:rsidR="00611114" w:rsidRDefault="00611114" w:rsidP="00945D05">
      <w:pPr>
        <w:ind w:left="-567"/>
        <w:jc w:val="both"/>
        <w:rPr>
          <w:b w:val="0"/>
          <w:sz w:val="22"/>
          <w:szCs w:val="22"/>
        </w:rPr>
      </w:pPr>
    </w:p>
    <w:p w14:paraId="0375D819" w14:textId="77777777" w:rsidR="00945D05" w:rsidRDefault="00945D05" w:rsidP="00945D05">
      <w:pPr>
        <w:ind w:left="-567"/>
        <w:jc w:val="both"/>
        <w:rPr>
          <w:b w:val="0"/>
          <w:sz w:val="22"/>
          <w:szCs w:val="22"/>
        </w:rPr>
      </w:pPr>
    </w:p>
    <w:p w14:paraId="4A3A83BC" w14:textId="55F8973D" w:rsidR="00E4428B" w:rsidRDefault="00E4428B" w:rsidP="001C363D">
      <w:pPr>
        <w:ind w:left="-567"/>
        <w:rPr>
          <w:b w:val="0"/>
          <w:sz w:val="22"/>
          <w:szCs w:val="22"/>
        </w:rPr>
      </w:pPr>
    </w:p>
    <w:p w14:paraId="3CCEE836" w14:textId="77777777" w:rsidR="009D3717" w:rsidRDefault="009D3717" w:rsidP="001C363D">
      <w:pPr>
        <w:ind w:left="-567"/>
        <w:rPr>
          <w:b w:val="0"/>
          <w:sz w:val="22"/>
          <w:szCs w:val="22"/>
        </w:rPr>
      </w:pPr>
    </w:p>
    <w:p w14:paraId="3FE76513" w14:textId="2B1D6804" w:rsidR="00945D05" w:rsidRDefault="00945D05" w:rsidP="00230330">
      <w:pPr>
        <w:rPr>
          <w:b w:val="0"/>
          <w:sz w:val="22"/>
          <w:szCs w:val="22"/>
        </w:rPr>
      </w:pPr>
    </w:p>
    <w:p w14:paraId="222C1A53" w14:textId="10FAB6D3" w:rsidR="00945D05" w:rsidRDefault="00945D05" w:rsidP="00E4428B">
      <w:pPr>
        <w:jc w:val="center"/>
        <w:rPr>
          <w:b w:val="0"/>
          <w:sz w:val="22"/>
          <w:szCs w:val="22"/>
        </w:rPr>
      </w:pPr>
    </w:p>
    <w:p w14:paraId="4E1705AC" w14:textId="77777777" w:rsidR="004F719A" w:rsidRDefault="004F719A" w:rsidP="00E4428B">
      <w:pPr>
        <w:jc w:val="center"/>
        <w:rPr>
          <w:b w:val="0"/>
          <w:sz w:val="22"/>
          <w:szCs w:val="22"/>
        </w:rPr>
      </w:pPr>
    </w:p>
    <w:p w14:paraId="644181A8" w14:textId="77777777" w:rsidR="004F719A" w:rsidRDefault="004F719A" w:rsidP="00E4428B">
      <w:pPr>
        <w:jc w:val="center"/>
        <w:rPr>
          <w:b w:val="0"/>
          <w:sz w:val="22"/>
          <w:szCs w:val="22"/>
        </w:rPr>
      </w:pPr>
    </w:p>
    <w:p w14:paraId="5F063FFC" w14:textId="77777777" w:rsidR="000F7761" w:rsidRPr="00230330" w:rsidRDefault="000F7761" w:rsidP="000F7761">
      <w:pPr>
        <w:tabs>
          <w:tab w:val="left" w:pos="3165"/>
        </w:tabs>
        <w:rPr>
          <w:b w:val="0"/>
          <w:bCs/>
          <w:sz w:val="22"/>
          <w:szCs w:val="18"/>
        </w:rPr>
      </w:pPr>
      <w:bookmarkStart w:id="2" w:name="_Hlk120179558"/>
      <w:r w:rsidRPr="00230330">
        <w:rPr>
          <w:bCs/>
          <w:sz w:val="24"/>
          <w:szCs w:val="18"/>
        </w:rPr>
        <w:lastRenderedPageBreak/>
        <w:t xml:space="preserve">A. RAČUN PRIHODA I RASHODA </w:t>
      </w:r>
    </w:p>
    <w:bookmarkEnd w:id="2"/>
    <w:p w14:paraId="04AFFA41" w14:textId="3D8CB982" w:rsidR="00334C84" w:rsidRPr="00007183" w:rsidRDefault="000F7761" w:rsidP="00007183">
      <w:pPr>
        <w:tabs>
          <w:tab w:val="left" w:pos="3165"/>
        </w:tabs>
        <w:rPr>
          <w:bCs/>
          <w:sz w:val="20"/>
        </w:rPr>
      </w:pPr>
      <w:r w:rsidRPr="00230330">
        <w:rPr>
          <w:bCs/>
          <w:sz w:val="20"/>
        </w:rPr>
        <w:t xml:space="preserve">OPĆI DIO PLANA I PROJEKCIJA PRORAČUNA – PRIHODI I RASHODI PREMA EKONOMSKOJ KLASIFIKACIJI </w:t>
      </w:r>
      <w:r w:rsidR="00334C84" w:rsidRPr="00230330">
        <w:rPr>
          <w:sz w:val="24"/>
          <w:szCs w:val="18"/>
        </w:rPr>
        <w:fldChar w:fldCharType="begin"/>
      </w:r>
      <w:r w:rsidR="00334C84" w:rsidRPr="00230330">
        <w:rPr>
          <w:sz w:val="24"/>
          <w:szCs w:val="18"/>
        </w:rPr>
        <w:instrText xml:space="preserve"> LINK </w:instrText>
      </w:r>
      <w:r w:rsidR="00FA4B01">
        <w:rPr>
          <w:sz w:val="24"/>
          <w:szCs w:val="18"/>
        </w:rPr>
        <w:instrText xml:space="preserve">Excel.Sheet.8 "C:\\Users\\Dragica\\Desktop\\2023\\TABELE 2023\\Ispis projekcije plana proračuna - Opći dio.xls" "Analitika proračuna!R10C1:R41C11" </w:instrText>
      </w:r>
      <w:r w:rsidR="00334C84" w:rsidRPr="00230330">
        <w:rPr>
          <w:sz w:val="24"/>
          <w:szCs w:val="18"/>
        </w:rPr>
        <w:instrText xml:space="preserve">\a \f 4 \h  \* MERGEFORMAT </w:instrText>
      </w:r>
      <w:r w:rsidR="00334C84" w:rsidRPr="00230330">
        <w:rPr>
          <w:sz w:val="24"/>
          <w:szCs w:val="18"/>
        </w:rPr>
        <w:fldChar w:fldCharType="separate"/>
      </w:r>
    </w:p>
    <w:tbl>
      <w:tblPr>
        <w:tblW w:w="14002" w:type="dxa"/>
        <w:tblLook w:val="04A0" w:firstRow="1" w:lastRow="0" w:firstColumn="1" w:lastColumn="0" w:noHBand="0" w:noVBand="1"/>
      </w:tblPr>
      <w:tblGrid>
        <w:gridCol w:w="764"/>
        <w:gridCol w:w="3999"/>
        <w:gridCol w:w="1124"/>
        <w:gridCol w:w="1232"/>
        <w:gridCol w:w="1405"/>
        <w:gridCol w:w="1096"/>
        <w:gridCol w:w="1198"/>
        <w:gridCol w:w="796"/>
        <w:gridCol w:w="796"/>
        <w:gridCol w:w="796"/>
        <w:gridCol w:w="796"/>
      </w:tblGrid>
      <w:tr w:rsidR="00230330" w:rsidRPr="00230330" w14:paraId="5FD7980D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EA7" w14:textId="46173DF0" w:rsidR="00334C84" w:rsidRPr="00334C84" w:rsidRDefault="00334C84" w:rsidP="00334C84">
            <w:pPr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B949" w14:textId="77777777" w:rsidR="00334C84" w:rsidRPr="00334C84" w:rsidRDefault="00334C84" w:rsidP="00334C84">
            <w:pPr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D55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IZVRŠENJE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A196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CD23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PLAN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82CA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7FBC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PROJEKCIJA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EFB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2B4C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3D4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INDEKS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119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INDEKS</w:t>
            </w:r>
          </w:p>
        </w:tc>
      </w:tr>
      <w:tr w:rsidR="00334C84" w:rsidRPr="00230330" w14:paraId="12C47486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211B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8B5" w14:textId="77777777" w:rsidR="00334C84" w:rsidRPr="00334C84" w:rsidRDefault="00334C84" w:rsidP="00334C84">
            <w:pPr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A5B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1 (€)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0F9D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 (€)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99C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3 (€)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3BC4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4 (€)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9CBA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5 (€)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7333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6 (€)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718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7 (€)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AD11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8 (€)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4DDA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9 (€)</w:t>
            </w:r>
          </w:p>
        </w:tc>
      </w:tr>
      <w:tr w:rsidR="00334C84" w:rsidRPr="00230330" w14:paraId="2EDDAF72" w14:textId="77777777" w:rsidTr="00334C84">
        <w:trPr>
          <w:trHeight w:val="4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15E" w14:textId="77777777" w:rsidR="00334C84" w:rsidRPr="00334C84" w:rsidRDefault="00334C84" w:rsidP="00334C84">
            <w:pPr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ED4" w14:textId="77777777" w:rsidR="00334C84" w:rsidRPr="00334C84" w:rsidRDefault="00334C84" w:rsidP="00334C84">
            <w:pPr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VRSTA PRIHODA / PRIMITAKA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F006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01.01.2021. - 31.12.2021.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B2F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2022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0E39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2023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382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2024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81E9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2025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FC2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2/1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6B2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3/2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5FBF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4/3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E5C" w14:textId="77777777" w:rsidR="00334C84" w:rsidRPr="00334C84" w:rsidRDefault="00334C84" w:rsidP="00334C84">
            <w:pPr>
              <w:jc w:val="center"/>
              <w:rPr>
                <w:rFonts w:ascii="Arial" w:hAnsi="Arial" w:cs="Arial"/>
                <w:bCs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sz w:val="14"/>
                <w:szCs w:val="14"/>
                <w:lang w:eastAsia="hr-HR"/>
              </w:rPr>
              <w:t>5/4</w:t>
            </w:r>
          </w:p>
        </w:tc>
      </w:tr>
      <w:tr w:rsidR="00334C84" w:rsidRPr="00230330" w14:paraId="30E3DAF8" w14:textId="77777777" w:rsidTr="00334C84">
        <w:trPr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A081F5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A. RAČUN PRIHODA I RASHODA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A649CD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6A2759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744E22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E64F28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77A571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12E042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31EF5D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B87CC7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97CEC3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</w:tr>
      <w:tr w:rsidR="00230330" w:rsidRPr="00230330" w14:paraId="09B07A08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54248D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70B0180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4561E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732.145,22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C9523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2.233.692,32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64523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2.705.878,00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B2C4F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2.439.840,00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E3B58C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2.450.680,00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5C8A4D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305,09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6916A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121,14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96441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90,17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BE9D9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100,44</w:t>
            </w:r>
          </w:p>
        </w:tc>
      </w:tr>
      <w:tr w:rsidR="00334C84" w:rsidRPr="00230330" w14:paraId="4E0B77B0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462B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61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17A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Prihodi od poreza 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7B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301.673,71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8AE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592.171,11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707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600.240,00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A06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503.551,00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67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517.391,00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2CA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196,30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57C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101,36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C42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83,89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171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102,75</w:t>
            </w:r>
          </w:p>
        </w:tc>
      </w:tr>
      <w:tr w:rsidR="00334C84" w:rsidRPr="00230330" w14:paraId="1E0A8D49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8CD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63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7E73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Pomoći iz inozemstva i od subjekata unutar općeg proračuna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EF0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319.739,26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8C9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1.478.204,29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3B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1.942.075,00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FA1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1.791.078,00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B2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1.788.078,00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4F4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462,32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A3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131,38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E91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92,22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445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99,83</w:t>
            </w:r>
          </w:p>
        </w:tc>
      </w:tr>
      <w:tr w:rsidR="00334C84" w:rsidRPr="00230330" w14:paraId="592840D9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F9C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64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C2A7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Prihodi od imovine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2A1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9.990,83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127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11.880,20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619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21.274,00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2D2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21.274,00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89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21.274,00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218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118,91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6EF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179,07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FC2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2D8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6CC2AAD4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6A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65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D4C6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B1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89.400,82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B59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146.658,69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172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137.509,00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2C7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119.157,00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11F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119.157,00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0B6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164,05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197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93,76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749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86,65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E19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5744BC61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6C79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66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F57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4A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11.340,60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B21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4.512,58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D6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4.510,00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ACE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4.510,00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5B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4.510,00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3C5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39,79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112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99,94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AB5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746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18367F6A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616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68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DC3D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C40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C3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265,45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089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270,00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33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270,00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FED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270,00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BB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903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101,71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6E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24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230330" w:rsidRPr="00230330" w14:paraId="71141D17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C2CEA2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57E27D8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3CB613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101.561,84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5D22F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1443F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0801E8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207CB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F5E01A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7236D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AEA16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27301A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334C84" w:rsidRPr="00230330" w14:paraId="2D3E7BE5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F3FE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72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1BD6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BE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101.561,84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0CB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F9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259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7F8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181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BB8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14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883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</w:tr>
      <w:tr w:rsidR="00230330" w:rsidRPr="00230330" w14:paraId="371B33D8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123CD97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930C0B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541FB4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639.984,20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52BC1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1.243.247,54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406DFF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1.273.563,00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6CB4BF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1.171.856,00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2D396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1.171.856,00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FF66D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194,26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18A10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102,44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E5F3A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92,01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C1991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48E85654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B54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31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CB4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78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67.385,31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B4F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85.429,93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8BC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127.060,00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FA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103.677,00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524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103.677,00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BC3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126,78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743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148,73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9E8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81,60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86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757EC85E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BCF8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183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4A0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365.041,65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D2E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913.560,91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50F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885.925,00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A0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807.601,00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5D4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807.601,00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47E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250,26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E3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96,97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FD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91,16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FB5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218B1D69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B716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34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111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13E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2.483,36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B37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5.834,39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F1D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12.790,00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B0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12.790,00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FC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12.790,00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DBC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234,94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89D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219,22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4B1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B2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70A2CE47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189D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35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2636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Subvencije        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41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70.670,04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F52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87.237,77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E5F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83.367,00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CD7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83.367,00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91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83.367,00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548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123,44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544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95,56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E3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8C7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5A365DBA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6F3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36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002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Pomoći dane u inozemstvo i unutar općeg proračuna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8B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19.894,54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224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ABF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5EE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4EC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5B8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FE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F6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6E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0A70E6B7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948A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37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688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8FD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3.238,87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0B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2.070,47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9CB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2.925,00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0B9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2.925,00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B9E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2.925,00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BE6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63,93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9BB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141,27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4B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6A2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42A940A7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ADF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38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1AE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033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111.270,43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096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149.114,07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6B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161.366,00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CD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161.366,00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152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161.366,00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D8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134,01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E38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108,22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BD6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33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230330" w:rsidRPr="00230330" w14:paraId="63FA9B50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221843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109BB20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D5C8CF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297.380,86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98F7D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1.010.858,14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689C3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1.359.734,00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3EC5A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1.232.723,00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3143F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1.229.723,00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08A88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339,92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36286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134,51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B987D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90,66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49DC77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99,76</w:t>
            </w:r>
          </w:p>
        </w:tc>
      </w:tr>
      <w:tr w:rsidR="00334C84" w:rsidRPr="00230330" w14:paraId="2460F70A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3FFB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395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CC3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241.065,91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77A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942.638,61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5B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1.264.824,00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34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1.202.062,00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A18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1.199.062,00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39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391,03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45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134,18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F3F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95,04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99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99,75</w:t>
            </w:r>
          </w:p>
        </w:tc>
      </w:tr>
      <w:tr w:rsidR="00334C84" w:rsidRPr="00230330" w14:paraId="2A01E66A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4AA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45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2EA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Rashodi za dodatna ulaganja na nefinancijskoj imovini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DF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56.314,95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0F5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68.219,53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F17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94.910,00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536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30.661,00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01C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30.661,00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AA7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121,14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25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139,12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66A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32,31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492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5A1EF891" w14:textId="77777777" w:rsidTr="00334C84">
        <w:trPr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F14AA6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B. RAČUN ZADUŽIVANJA / FINANCIRANJA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C9897D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AC4951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857827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5F2DD6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6E3106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5B9B8E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6B717A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ED1575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C5D15ED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</w:tr>
      <w:tr w:rsidR="00230330" w:rsidRPr="00230330" w14:paraId="184B3046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32B9D9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8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210BE9B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76D150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62.803,59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CD7E4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289.601,17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C72022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90.522,00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C9208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24.160,00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AF2BCA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24.160,00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3B4C9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461,12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F74B5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31,26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1187A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26,69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38D8C4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334C84" w:rsidRPr="00230330" w14:paraId="063BEDFD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4FD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84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134B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Primici od zaduživanja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05B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62.803,59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67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289.601,17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7AFF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90.522,00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56B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24.160,00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684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24.160,00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FFD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461,12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4826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31,26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55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26,69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AFA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100,00</w:t>
            </w:r>
          </w:p>
        </w:tc>
      </w:tr>
      <w:tr w:rsidR="00230330" w:rsidRPr="00230330" w14:paraId="77803A11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25BA5B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6B1EC8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688C3D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25.770,39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7CCBE6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29.597,19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B260D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30.390,00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A39307B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59.421,00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F05B08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73.261,00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512C3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114,85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D1919C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102,68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FF008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195,53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C3D99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123,29</w:t>
            </w:r>
          </w:p>
        </w:tc>
      </w:tr>
      <w:tr w:rsidR="00334C84" w:rsidRPr="00230330" w14:paraId="18074666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9CCF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54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63C8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941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25.770,39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5B0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29.597,19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AF8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30.390,00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7AC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59.421,00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0EB9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73.261,00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08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114,85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61A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102,68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805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195,53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D1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123,29</w:t>
            </w:r>
          </w:p>
        </w:tc>
      </w:tr>
      <w:tr w:rsidR="00334C84" w:rsidRPr="00230330" w14:paraId="450BF722" w14:textId="77777777" w:rsidTr="00334C84">
        <w:trPr>
          <w:trHeight w:val="255"/>
        </w:trPr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2467C1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 xml:space="preserve">C. RASPOLOŽIVA SREDSTVA IZ PRETHODNIH GODINA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AD59DE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5D4BB3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2DF8C2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ACDF13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8F6C95F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9829D1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88E467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AF4D6F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3A8BA5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 </w:t>
            </w:r>
          </w:p>
        </w:tc>
      </w:tr>
      <w:tr w:rsidR="00230330" w:rsidRPr="00230330" w14:paraId="3FA363BA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714A40C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9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DE6523F" w14:textId="77777777" w:rsidR="00334C84" w:rsidRPr="00334C84" w:rsidRDefault="00334C84" w:rsidP="00334C84">
            <w:pPr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Vlastiti izvori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7EE3EB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9E7ACE5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-239.590,62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7E0A78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-132.713,00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88CEA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B6D7F63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2BCF02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556C7E4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55,39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3F2BA1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798300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334C84" w:rsidRPr="00230330" w14:paraId="4B227AA4" w14:textId="77777777" w:rsidTr="00334C84">
        <w:trPr>
          <w:trHeight w:val="255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B068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92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DD0" w14:textId="77777777" w:rsidR="00334C84" w:rsidRPr="00334C84" w:rsidRDefault="00334C84" w:rsidP="00334C84">
            <w:pPr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47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57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-239.590,62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471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-132.713,00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6CA8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5142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DED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FBD7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55,39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52EE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68C" w14:textId="77777777" w:rsidR="00334C84" w:rsidRPr="00334C84" w:rsidRDefault="00334C84" w:rsidP="00334C84">
            <w:pPr>
              <w:jc w:val="right"/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</w:pPr>
            <w:r w:rsidRPr="00334C84">
              <w:rPr>
                <w:rFonts w:ascii="Arial" w:hAnsi="Arial" w:cs="Arial"/>
                <w:b w:val="0"/>
                <w:sz w:val="14"/>
                <w:szCs w:val="14"/>
                <w:lang w:eastAsia="hr-HR"/>
              </w:rPr>
              <w:t>0,00</w:t>
            </w:r>
          </w:p>
        </w:tc>
      </w:tr>
    </w:tbl>
    <w:p w14:paraId="4DFE9F86" w14:textId="4DDD27AF" w:rsidR="00E75BC9" w:rsidRDefault="00334C84" w:rsidP="00230330">
      <w:pPr>
        <w:rPr>
          <w:b w:val="0"/>
          <w:sz w:val="20"/>
        </w:rPr>
      </w:pPr>
      <w:r w:rsidRPr="00230330">
        <w:rPr>
          <w:b w:val="0"/>
          <w:sz w:val="20"/>
        </w:rPr>
        <w:fldChar w:fldCharType="end"/>
      </w:r>
    </w:p>
    <w:p w14:paraId="384845AF" w14:textId="77777777" w:rsidR="00230330" w:rsidRPr="00230330" w:rsidRDefault="00230330" w:rsidP="00230330">
      <w:pPr>
        <w:rPr>
          <w:b w:val="0"/>
          <w:sz w:val="20"/>
        </w:rPr>
      </w:pPr>
    </w:p>
    <w:p w14:paraId="0FE2C1FF" w14:textId="09390EC2" w:rsidR="000F7761" w:rsidRDefault="000F7761" w:rsidP="000F7761">
      <w:pPr>
        <w:rPr>
          <w:b w:val="0"/>
          <w:sz w:val="22"/>
          <w:szCs w:val="22"/>
        </w:rPr>
      </w:pPr>
    </w:p>
    <w:p w14:paraId="246F27B9" w14:textId="77777777" w:rsidR="000F7761" w:rsidRDefault="000F7761" w:rsidP="000F7761">
      <w:pPr>
        <w:tabs>
          <w:tab w:val="left" w:pos="3165"/>
        </w:tabs>
        <w:rPr>
          <w:b w:val="0"/>
          <w:bCs/>
          <w:sz w:val="24"/>
        </w:rPr>
      </w:pPr>
      <w:r>
        <w:rPr>
          <w:bCs/>
        </w:rPr>
        <w:t xml:space="preserve">A. RAČUN PRIHODA I RASHODA </w:t>
      </w:r>
    </w:p>
    <w:p w14:paraId="57539E6D" w14:textId="77777777" w:rsidR="000F7761" w:rsidRDefault="000F7761" w:rsidP="000F7761">
      <w:pPr>
        <w:rPr>
          <w:sz w:val="22"/>
          <w:szCs w:val="22"/>
        </w:rPr>
      </w:pPr>
      <w:r>
        <w:rPr>
          <w:sz w:val="22"/>
          <w:szCs w:val="22"/>
        </w:rPr>
        <w:t xml:space="preserve">PLAN I PROJEKCIJA PRORAČUNA  - PRIHODI I RASHODI PREMA IZVORIMA FINANCIRANJA </w:t>
      </w:r>
    </w:p>
    <w:p w14:paraId="6CF7E803" w14:textId="5ED6CCBA" w:rsidR="000F7761" w:rsidRDefault="000F7761" w:rsidP="000F7761">
      <w:pPr>
        <w:rPr>
          <w:sz w:val="22"/>
          <w:szCs w:val="22"/>
        </w:rPr>
      </w:pPr>
    </w:p>
    <w:p w14:paraId="7178E1D8" w14:textId="457D1959" w:rsidR="000F7761" w:rsidRDefault="000F7761" w:rsidP="000F7761">
      <w:pPr>
        <w:rPr>
          <w:sz w:val="22"/>
          <w:szCs w:val="22"/>
        </w:rPr>
      </w:pPr>
    </w:p>
    <w:p w14:paraId="6B424B2A" w14:textId="694A704F" w:rsidR="000F7761" w:rsidRDefault="000F7761" w:rsidP="000F7761">
      <w:pPr>
        <w:rPr>
          <w:sz w:val="22"/>
          <w:szCs w:val="22"/>
        </w:rPr>
      </w:pPr>
    </w:p>
    <w:p w14:paraId="03AC31BD" w14:textId="243BC54A" w:rsidR="00E75BC9" w:rsidRDefault="00E75BC9" w:rsidP="000F7761">
      <w:p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LINK </w:instrText>
      </w:r>
      <w:r w:rsidR="00C65B35">
        <w:instrText xml:space="preserve">Excel.Sheet.8 "C:\\Users\\Dragica\\Desktop\\2023\\TABELE 2023\\Ispis projekcije plana proračuna - Radni dio.xls" "Projekcija proračuna!R10C1:R86C11" </w:instrText>
      </w:r>
      <w:r>
        <w:instrText xml:space="preserve">\a \f 4 \h </w:instrText>
      </w:r>
      <w:r w:rsidR="00AF3510">
        <w:instrText xml:space="preserve"> \* MERGEFORMAT </w:instrText>
      </w:r>
      <w:r>
        <w:fldChar w:fldCharType="separate"/>
      </w:r>
    </w:p>
    <w:tbl>
      <w:tblPr>
        <w:tblW w:w="14002" w:type="dxa"/>
        <w:tblLook w:val="04A0" w:firstRow="1" w:lastRow="0" w:firstColumn="1" w:lastColumn="0" w:noHBand="0" w:noVBand="1"/>
      </w:tblPr>
      <w:tblGrid>
        <w:gridCol w:w="1229"/>
        <w:gridCol w:w="2675"/>
        <w:gridCol w:w="1496"/>
        <w:gridCol w:w="1280"/>
        <w:gridCol w:w="1223"/>
        <w:gridCol w:w="1310"/>
        <w:gridCol w:w="1272"/>
        <w:gridCol w:w="975"/>
        <w:gridCol w:w="902"/>
        <w:gridCol w:w="820"/>
        <w:gridCol w:w="820"/>
      </w:tblGrid>
      <w:tr w:rsidR="004360B4" w:rsidRPr="00E75BC9" w14:paraId="1E4BC736" w14:textId="77777777" w:rsidTr="004360B4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9C8" w14:textId="10CF819E" w:rsidR="00E75BC9" w:rsidRPr="00E75BC9" w:rsidRDefault="00E75BC9" w:rsidP="00E75BC9">
            <w:pPr>
              <w:rPr>
                <w:b w:val="0"/>
                <w:sz w:val="24"/>
                <w:szCs w:val="24"/>
                <w:lang w:eastAsia="hr-H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AFD2" w14:textId="77777777" w:rsidR="00E75BC9" w:rsidRPr="00E75BC9" w:rsidRDefault="00E75BC9" w:rsidP="00E75BC9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CDAD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3D23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901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6DC6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5339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62CA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91E2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546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E71A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4360B4" w:rsidRPr="00E75BC9" w14:paraId="0CA7EAF6" w14:textId="77777777" w:rsidTr="004360B4">
        <w:trPr>
          <w:trHeight w:val="255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258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AEDC" w14:textId="77777777" w:rsidR="00E75BC9" w:rsidRPr="00E75BC9" w:rsidRDefault="00E75BC9" w:rsidP="00E75BC9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F2F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FEF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EFD7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F7E7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28DE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F38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07A0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6EA0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05F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4360B4" w:rsidRPr="00E75BC9" w14:paraId="5DC8962B" w14:textId="77777777" w:rsidTr="004360B4">
        <w:trPr>
          <w:trHeight w:val="450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88F4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B36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FB6E7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F0F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0C56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2D4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719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357E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F80A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C98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1E3" w14:textId="77777777" w:rsidR="00E75BC9" w:rsidRPr="00E75BC9" w:rsidRDefault="00E75BC9" w:rsidP="00E75BC9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4360B4" w:rsidRPr="00E75BC9" w14:paraId="62CC3DA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E41" w14:textId="77777777" w:rsidR="00E75BC9" w:rsidRPr="00E75BC9" w:rsidRDefault="00E75BC9" w:rsidP="00E75BC9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PRIHODI /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7D4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833.707,06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51A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2.233.692,32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7B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2.705.878,00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D4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2.439.840,00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E38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2.450.680,00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B49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267,92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2E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121,14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A3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90,17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93D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100,44</w:t>
            </w:r>
          </w:p>
        </w:tc>
      </w:tr>
      <w:tr w:rsidR="004360B4" w:rsidRPr="00E75BC9" w14:paraId="6981362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A1B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7D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732.145,22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0C9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2.233.692,32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9E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2.705.878,00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B27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2.439.840,00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CD5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2.450.680,00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A6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305,09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7E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121,14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BEC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90,17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45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100,44</w:t>
            </w:r>
          </w:p>
        </w:tc>
      </w:tr>
      <w:tr w:rsidR="004360B4" w:rsidRPr="00E75BC9" w14:paraId="62B33A4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7AF1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4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301.673,71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DBC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592.171,11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DFD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600.240,00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7CC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503.551,00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404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517.391,00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0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196,30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688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1FD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83,89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421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102,75</w:t>
            </w:r>
          </w:p>
        </w:tc>
      </w:tr>
      <w:tr w:rsidR="004360B4" w:rsidRPr="00E75BC9" w14:paraId="6419A806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E8C4F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E96B1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301.673,71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F557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592.171,11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F4BF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600.240,00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30FD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503.551,00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45AC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517.391,00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BD87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196,30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D1CD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8070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83,89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A23D6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102,75</w:t>
            </w:r>
          </w:p>
        </w:tc>
      </w:tr>
      <w:tr w:rsidR="004360B4" w:rsidRPr="00E75BC9" w14:paraId="708D099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CB3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95C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319.739,26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73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1.478.204,29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83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1.942.075,00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FA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1.791.078,00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EF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1.788.078,00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CB5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462,32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8F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131,38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87C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92,22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6A5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99,83</w:t>
            </w:r>
          </w:p>
        </w:tc>
      </w:tr>
      <w:tr w:rsidR="004360B4" w:rsidRPr="00E75BC9" w14:paraId="5EBBC702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5821A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D0B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56.913,20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577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1.004.627,13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2CD2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1.546.478,00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359DC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1.440.856,00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3774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1.440.856,00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37C1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1.765,19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C59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153,94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2C6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93,17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DACD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7594A0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E85F2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58D2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262.826,06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5BF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473.577,16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7EF0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395.597,00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95F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350.222,00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8F11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347.222,00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555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180,19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567C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83,53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C110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88,53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5B5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99,14</w:t>
            </w:r>
          </w:p>
        </w:tc>
      </w:tr>
      <w:tr w:rsidR="004360B4" w:rsidRPr="00E75BC9" w14:paraId="1E5EE3F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F35C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8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9.990,83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44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11.880,20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50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21.274,00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8E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21.274,00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8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21.274,00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2C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118,91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6E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179,07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E0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12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07BC73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B616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57A6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266,72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47E4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E507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2368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1.063,00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1D91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1.063,00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131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298,57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D6A2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E8C9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3A98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C16E67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61F4F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BF87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8.113,26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87E4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8.759,70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0F30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77AA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A2E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F039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107,97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97AE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170,10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D52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89CE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AE729A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31ED8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31B3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1.610,85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8B3A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2.324,16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1B66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5.311,00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1EB2D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5.311,00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F581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5.311,00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250F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144,28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967A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228,51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9590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9AE7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2F715AC4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DEE0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65 Prihodi od upravnih i administrativnih pristojbi, pristojbi po posebnim propisima i naknada                          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BF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89.400,82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6E7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146.658,69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570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137.509,00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2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119.157,00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94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119.157,00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6A4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164,05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E3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93,76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41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86,65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658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BFBFC6E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3DFC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9DAA1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18.912,89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22BE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61.052,49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B6C6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31.453,00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A6E5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18.601,00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76E3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18.601,00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EC552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322,81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B87D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51,52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738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59,14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5D1B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07DAC17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FC75A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F94C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70.487,93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C2C6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1.061,78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A1350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C28C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649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1.470,00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AAEB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1,51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E9B7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138,45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E37F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5A02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2E92F91A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FE9D6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FA9DC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35F0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51.496,45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1DF9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C9A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45C4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53A7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7151F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2E7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8668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0A5185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B3808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176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44A60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10.883,27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1EF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13.665,00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19BF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8.165,00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A503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8.165,00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3376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033F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125,56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67F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59,75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ACF0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72017827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35829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9EA3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B519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22.164,70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4FED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39.421,00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07B5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39.421,00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92D5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39.421,00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C85C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4AE6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177,85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2BAF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2AAB7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37BCA0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74A4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66 Prihodi od prodaje proizvoda i robe te pruženih usluga i prihodi od donacija                                         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6C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11.340,60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7E3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810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9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A6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A5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39,79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6D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C2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020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EE47239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02D95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59CF0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3.198,01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81E4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D6DD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CB7C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3879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E48E9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141,11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EB9D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CCF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9E7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246D035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ECD6B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6.1. Donacije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B847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8.142,59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5E08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2D12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F0E7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C210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C3C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15E1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47CA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E6DF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3E11A27E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79E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68 Kazne, upravne mjere i ostali prihodi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43A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C4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F46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FC1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CE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11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F12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76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74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712C0AF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3A280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DE37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C135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EB2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4525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7B74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E4F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4D4C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48D2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89C9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1901E1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C43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D0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101.561,84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6B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79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F40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B0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C78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4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7F6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B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66EC194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DB34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72 Prihodi od prodaje proizvedene dugotrajne imovine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2FF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101.561,84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A5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8B2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C1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6E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BC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D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5A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130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6F9DC99E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1B12D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7.1. Prihod od prodaje nefinancijske imovine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46C7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101.561,84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6A71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3F6A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9C5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0438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A694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6AD1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AA6A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7BB6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10756F0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92C2" w14:textId="77777777" w:rsidR="00E75BC9" w:rsidRPr="00E75BC9" w:rsidRDefault="00E75BC9" w:rsidP="00E75BC9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6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937.365,06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6DF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2.254.105,68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65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2.633.297,00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E8B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2.404.579,00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D50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2.401.579,00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D9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240,47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88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116,82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74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91,31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7E7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99,88</w:t>
            </w:r>
          </w:p>
        </w:tc>
      </w:tr>
      <w:tr w:rsidR="004360B4" w:rsidRPr="00E75BC9" w14:paraId="74894A87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2FB1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40D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639.984,20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348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1.243.247,54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FB8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1.273.563,00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634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1.171.856,00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A7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1.171.856,00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9F1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194,26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DF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5BD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92,01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A59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D124DA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CB9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C3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94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85.429,93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3AE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127.060,00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E2B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696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F1E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126,78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286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148,73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A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81,60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47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4C2BBDEE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A6CD3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D7A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6FB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62.047,91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30D3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ECDD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AEAA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80E4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9D53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167,09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5D48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743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121E3E9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21FF6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10B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956C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23.382,02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3820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23.383,00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F860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5ABA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83D0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B0BE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4007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1EE5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1A0E1924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4D18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75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365.041,65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01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913.560,91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4A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885.925,00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76A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807.601,00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81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807.601,00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BA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250,26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F8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FE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91,16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B3F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27FF6A12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745D5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6EC85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198.098,35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92BF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233.998,75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791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211.325,00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5353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209.985,00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6172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209.985,00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730D2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118,12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C972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90,31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F113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4AD0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D49BB4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4FDAC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46DC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1.890,73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83366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B6E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2779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338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61DD4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210,59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2A88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77A8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3D40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0A42C59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1749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3C09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52.935,65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04FF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3.395,85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8EB9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385B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6E2A6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D98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6,42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3DDA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140,76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A3E3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25E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55AAFDD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A1DAE3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70B6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E7A6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51.496,44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B0D3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71F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E1516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C584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D435D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1ADC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57C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49B134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96B6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B330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0714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56D7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4E6B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4B43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21D0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0BC8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E8F2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6461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79A9BB4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E81F9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D13B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7.532,01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AEA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580.075,01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F0D6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580.205,00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1C1B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505.372,00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27EF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505.372,00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EE8D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7.701,46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7184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C5BE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87,10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0D7D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211E423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42408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7170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104.584,91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A61D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30.128,07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9800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25CF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20.974,00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585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20.974,00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58FF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28,81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1D6D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76,76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AFE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90,70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1D2D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7245149C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9D360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F00B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B234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445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DB86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090C4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9FCF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9F6B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DA3DF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8201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3951A7D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8C39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41B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2.483,36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0A7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5.834,39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353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15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9EA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58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234,94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C72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219,22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017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598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A4BD1E2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61AF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4F1E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2.466,76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1475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5.568,92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BC52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83BF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267C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4E5F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225,76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5E01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224,82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272C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AEEE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943D126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FAD5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974B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04F0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392C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1FB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249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587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1.599,10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FE1C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95906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14B5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E5C4D82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B6D67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6.1. Donacije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0F70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10BD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F806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DFF3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C45D8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51D1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B0B9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9B90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C8C3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5BFDF62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5629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25E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70.670,04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16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87.237,77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DFE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83.367,00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9D4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83.367,00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A8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83.367,00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D8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123,44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ED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95,56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6A4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6E6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D7F8BA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D93CF7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4AC4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36.996,39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1930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22.974,22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35E9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11.787,00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FEE4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11.787,00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4025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11.787,00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0B7FF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62,10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8894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51,31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F780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0D479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780EF12C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D307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8A13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9.420,57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CA07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553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15.430,00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8926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15.430,00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46E5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15.430,00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9A47B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98,62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EFD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166,08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8509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8750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6D7AC41A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71E71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7BFD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24.253,08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6D55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36.498,77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38D2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9DD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B8E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AF06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150,49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569E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C654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76FD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F06582A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2056B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6A9F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36F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18.474,18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D3EF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19.650,00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633D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19.650,00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0C23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19.650,00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66C8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F312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106,36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D282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AB74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0EFE024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2BA1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C0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19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1C6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54B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4F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DA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529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2DD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9FF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5D60004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90420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026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9945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7219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71459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7D5F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79D5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B4F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632A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2B9F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0EC616E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2E1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BB0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3.238,87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7B0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2.070,47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E3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98A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1F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A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63,93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479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141,27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48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4B2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1DB35D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87041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7687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1.705,92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0A5C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2.070,47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4B4B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66A4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8522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2.925,00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B38D2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121,37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A46B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141,27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6B90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4714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A01B499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D730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2283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E601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69011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C76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F530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003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5C45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A501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F606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7495BCE6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402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3E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111.270,43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CE2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149.114,07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AA0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161.366,00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1C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161.366,00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F3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161.366,00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348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134,01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3B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108,22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9A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65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B69BB0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CC91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AD21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42.226,14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B982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54.084,54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9B09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76.544,00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6789A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76.544,00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9E4B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76.544,00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7970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128,08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A700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141,53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910D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6EC0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423181A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910BB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37BD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293,75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30A3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C2E1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1B63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973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5E72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135,55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61019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773A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B6C3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4A0B80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07808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9BBE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60.607,95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A3D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70.475,81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6BA0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84.422,00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C79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84.422,00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9C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84.422,00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95FC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116,28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CA88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119,79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9AB8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25D67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A01D6B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155AA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6.1. Donacije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0222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8.142,59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B83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00CE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BB8B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9D9D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B7A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0D53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F89E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9356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2F48D74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978D83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8.1. Namjenski primici od zaduživanja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CC2A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4D91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24.155,55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E8047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0384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BCDB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8EC74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0EA8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2C2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5090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2789CB6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4311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A4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297.380,86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EE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1.010.858,14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FF3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1.359.734,00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59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1.232.723,00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83A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1.229.723,00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135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339,92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54C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134,51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43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90,66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21E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99,76</w:t>
            </w:r>
          </w:p>
        </w:tc>
      </w:tr>
      <w:tr w:rsidR="004360B4" w:rsidRPr="00E75BC9" w14:paraId="3E7C11F3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F2A5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9CC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241.065,91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3DD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942.638,61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158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1.264.824,00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0E5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1.202.062,00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1F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1.199.062,00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51C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391,03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D3A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134,18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9D2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95,04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EC6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99,75</w:t>
            </w:r>
          </w:p>
        </w:tc>
      </w:tr>
      <w:tr w:rsidR="004360B4" w:rsidRPr="00E75BC9" w14:paraId="43E3EF9D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976E3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2B39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13.211,50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15D0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73.501,12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A00C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44.905,00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D819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43.046,00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1D59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43.046,00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B40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556,34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15B9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61,09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B56B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95,86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AE0E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269AE141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C3C1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B1BD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18.233,80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727B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3.990,17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BB5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6535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D6FAD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17DE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21,88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7883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40,12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20CE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6197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C0BBAED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043D2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6948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CAC3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8.228,81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7F4D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11.010,00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9297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8.165,00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94F2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8.165,00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EE54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EF1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67A4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74,16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D1FD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52E81B2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EC994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7DE1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F584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16.192,18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B037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32.921,00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6104B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32.921,00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E861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32.921,00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6B279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B138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203,31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971D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0534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7BF88B0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71FEE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40C91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41.460,67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FA38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381.988,55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1CEB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942.890,00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3CCF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935.484,00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B306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935.484,00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9D490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921,33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8127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246,84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97FE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B9F0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4FAF5EE7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B7891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D281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73.395,85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7FD4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186.494,41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B8CF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165.135,00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BBE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180.845,00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DD1FB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177.845,00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5AF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254,09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3580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88,55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54B5C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109,51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E2D5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98,34</w:t>
            </w:r>
          </w:p>
        </w:tc>
      </w:tr>
      <w:tr w:rsidR="004360B4" w:rsidRPr="00E75BC9" w14:paraId="4CABC69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8ADC2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7.1. Prihod od prodaje nefinancijske imovine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EA19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94.764,09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963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6.797,76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5F8A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FED7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35B1D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3729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7,17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81137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527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206C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7FD24208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F03F1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73A6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07383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265.445,61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53AF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35E5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7C05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AD06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9D07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039C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5769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12FB34CA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374D" w14:textId="77777777" w:rsidR="00E75BC9" w:rsidRPr="00E75BC9" w:rsidRDefault="00E75BC9" w:rsidP="00E75BC9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B5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56.314,95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C4D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68.219,53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29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94.910,00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210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30.661,00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A7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30.661,00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1C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121,14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29B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139,12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5BD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32,31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C4B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4617B0C7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4E57A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446B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9F30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3.225,84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D733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6.110,00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9E1B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60AE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DAB7E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8DD9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189,41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A85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56,46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1A6C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3D31A6CF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59AA3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A189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EF7C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39436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9A11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53E5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5E47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AF7B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EB1D9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9C7C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4360B4" w:rsidRPr="00E75BC9" w14:paraId="5DB2D70B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92FA9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645C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AFC5E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58.928,93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47E3E5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86.145,00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E8BC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4524FD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8D3A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296,00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B998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146,18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DF2B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31,59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51712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4360B4" w:rsidRPr="00E75BC9" w14:paraId="15D0A835" w14:textId="77777777" w:rsidTr="004360B4">
        <w:trPr>
          <w:trHeight w:val="255"/>
        </w:trPr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0A21B" w14:textId="77777777" w:rsidR="00E75BC9" w:rsidRPr="00E75BC9" w:rsidRDefault="00E75BC9" w:rsidP="00E75BC9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7A8DF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36.406,53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663C4A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3.410,30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23D573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C06C34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03CF0C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AD621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9,37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657080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9C767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37948" w14:textId="77777777" w:rsidR="00E75BC9" w:rsidRPr="00E75BC9" w:rsidRDefault="00E75BC9" w:rsidP="00E75BC9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E75BC9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67C36FD2" w14:textId="00D1C636" w:rsidR="000F7761" w:rsidRDefault="00E75BC9" w:rsidP="000F7761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25939CEC" w14:textId="2AF7D7A9" w:rsidR="000F7761" w:rsidRDefault="000F7761" w:rsidP="000F7761">
      <w:pPr>
        <w:rPr>
          <w:sz w:val="22"/>
          <w:szCs w:val="22"/>
        </w:rPr>
      </w:pPr>
    </w:p>
    <w:p w14:paraId="011944A4" w14:textId="416AFDAD" w:rsidR="000F7761" w:rsidRDefault="000F7761" w:rsidP="000F7761">
      <w:pPr>
        <w:rPr>
          <w:sz w:val="22"/>
          <w:szCs w:val="22"/>
        </w:rPr>
      </w:pPr>
    </w:p>
    <w:p w14:paraId="4092B53C" w14:textId="573F8681" w:rsidR="000F7761" w:rsidRDefault="000F7761" w:rsidP="000F7761">
      <w:pPr>
        <w:rPr>
          <w:sz w:val="22"/>
          <w:szCs w:val="22"/>
        </w:rPr>
      </w:pPr>
    </w:p>
    <w:p w14:paraId="3B17D62F" w14:textId="1C80A251" w:rsidR="000F7761" w:rsidRDefault="000F7761" w:rsidP="000F7761">
      <w:pPr>
        <w:rPr>
          <w:sz w:val="22"/>
          <w:szCs w:val="22"/>
        </w:rPr>
      </w:pPr>
    </w:p>
    <w:p w14:paraId="0DDFBDB8" w14:textId="5B7DE979" w:rsidR="000F7761" w:rsidRDefault="000F7761" w:rsidP="000F7761">
      <w:pPr>
        <w:rPr>
          <w:sz w:val="22"/>
          <w:szCs w:val="22"/>
        </w:rPr>
      </w:pPr>
    </w:p>
    <w:p w14:paraId="0872B88D" w14:textId="341EBAC9" w:rsidR="000F7761" w:rsidRDefault="000F7761" w:rsidP="000F7761">
      <w:pPr>
        <w:rPr>
          <w:sz w:val="22"/>
          <w:szCs w:val="22"/>
        </w:rPr>
      </w:pPr>
    </w:p>
    <w:p w14:paraId="19F08863" w14:textId="3BAD0FDD" w:rsidR="000F7761" w:rsidRDefault="000F7761" w:rsidP="000F7761">
      <w:pPr>
        <w:rPr>
          <w:sz w:val="22"/>
          <w:szCs w:val="22"/>
        </w:rPr>
      </w:pPr>
    </w:p>
    <w:p w14:paraId="79465937" w14:textId="1AD97B35" w:rsidR="000F7761" w:rsidRDefault="000F7761" w:rsidP="000F7761">
      <w:pPr>
        <w:rPr>
          <w:sz w:val="22"/>
          <w:szCs w:val="22"/>
        </w:rPr>
      </w:pPr>
    </w:p>
    <w:p w14:paraId="61128990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33F98A0B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14BBB032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19985C0C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4DE5CD47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3413B5C0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061714A5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41704271" w14:textId="77777777" w:rsidR="00B4480E" w:rsidRDefault="00B4480E" w:rsidP="000F7761">
      <w:pPr>
        <w:tabs>
          <w:tab w:val="left" w:pos="3165"/>
        </w:tabs>
        <w:rPr>
          <w:bCs/>
        </w:rPr>
      </w:pPr>
    </w:p>
    <w:p w14:paraId="3820B48C" w14:textId="0F27374E" w:rsidR="000F7761" w:rsidRDefault="000F7761" w:rsidP="000F7761">
      <w:pPr>
        <w:tabs>
          <w:tab w:val="left" w:pos="3165"/>
        </w:tabs>
        <w:rPr>
          <w:b w:val="0"/>
          <w:bCs/>
          <w:sz w:val="24"/>
        </w:rPr>
      </w:pPr>
      <w:r>
        <w:rPr>
          <w:bCs/>
        </w:rPr>
        <w:lastRenderedPageBreak/>
        <w:t xml:space="preserve">A. RAČUN PRIHODA I RASHODA </w:t>
      </w:r>
    </w:p>
    <w:p w14:paraId="59BB3A92" w14:textId="762D2B91" w:rsidR="000F7761" w:rsidRDefault="000F7761" w:rsidP="000F7761">
      <w:pPr>
        <w:rPr>
          <w:sz w:val="22"/>
          <w:szCs w:val="22"/>
        </w:rPr>
      </w:pPr>
      <w:r>
        <w:rPr>
          <w:sz w:val="22"/>
          <w:szCs w:val="22"/>
        </w:rPr>
        <w:t xml:space="preserve">PLAN I PROJEKCIJA PRORAČUNA  - FUNKCIJSKA KLASIFIKACIJA </w:t>
      </w:r>
    </w:p>
    <w:p w14:paraId="3DED4041" w14:textId="51C6CAB7" w:rsidR="00B4480E" w:rsidRDefault="00B4480E" w:rsidP="000F7761">
      <w:pPr>
        <w:rPr>
          <w:sz w:val="22"/>
          <w:szCs w:val="22"/>
        </w:rPr>
      </w:pPr>
    </w:p>
    <w:p w14:paraId="02491E4B" w14:textId="7790E242" w:rsidR="00226132" w:rsidRDefault="00226132" w:rsidP="000F7761">
      <w:p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LINK </w:instrText>
      </w:r>
      <w:r w:rsidR="00FA4B01">
        <w:instrText xml:space="preserve">Excel.Sheet.8 "C:\\Users\\Dragica\\Desktop\\2023\\TABELE 2023\\Ispis projekcije plana proračuna - Funkcijska .xls" "Projekcija proračuna!R10C1:R46C11" </w:instrText>
      </w:r>
      <w:r>
        <w:instrText xml:space="preserve">\a \f 4 \h  \* MERGEFORMAT </w:instrText>
      </w:r>
      <w:r>
        <w:fldChar w:fldCharType="separate"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214"/>
        <w:gridCol w:w="3096"/>
        <w:gridCol w:w="1169"/>
        <w:gridCol w:w="1175"/>
        <w:gridCol w:w="1211"/>
        <w:gridCol w:w="1345"/>
        <w:gridCol w:w="1378"/>
        <w:gridCol w:w="960"/>
        <w:gridCol w:w="821"/>
        <w:gridCol w:w="821"/>
        <w:gridCol w:w="844"/>
      </w:tblGrid>
      <w:tr w:rsidR="00620723" w:rsidRPr="00226132" w14:paraId="36FDC790" w14:textId="77777777" w:rsidTr="001C7052">
        <w:trPr>
          <w:trHeight w:val="25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36D3" w14:textId="45EF241C" w:rsidR="00226132" w:rsidRPr="00226132" w:rsidRDefault="00226132" w:rsidP="00226132">
            <w:pPr>
              <w:rPr>
                <w:b w:val="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F047" w14:textId="77777777" w:rsidR="00226132" w:rsidRPr="00226132" w:rsidRDefault="00226132" w:rsidP="00226132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368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4792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54A7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6660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433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0B68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5511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6788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BE00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620723" w:rsidRPr="00226132" w14:paraId="47404F84" w14:textId="77777777" w:rsidTr="001C7052">
        <w:trPr>
          <w:trHeight w:val="25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B6AE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031C" w14:textId="77777777" w:rsidR="00226132" w:rsidRPr="00226132" w:rsidRDefault="00226132" w:rsidP="00226132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11B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AAB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655C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6233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07F6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C25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7EA0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907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7A2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620723" w:rsidRPr="00226132" w14:paraId="2742333C" w14:textId="77777777" w:rsidTr="001C7052">
        <w:trPr>
          <w:trHeight w:val="45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679A" w14:textId="77777777" w:rsidR="00226132" w:rsidRPr="00226132" w:rsidRDefault="00226132" w:rsidP="00226132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0F5" w14:textId="77777777" w:rsidR="00226132" w:rsidRPr="00226132" w:rsidRDefault="00226132" w:rsidP="00226132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ED1D1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E75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5F0B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2275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A6EB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32A1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193D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0F54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DF03" w14:textId="77777777" w:rsidR="00226132" w:rsidRPr="00226132" w:rsidRDefault="00226132" w:rsidP="00226132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620723" w:rsidRPr="00226132" w14:paraId="08B1B944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40AA" w14:textId="77777777" w:rsidR="00226132" w:rsidRPr="00226132" w:rsidRDefault="00226132" w:rsidP="00226132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989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937.365,06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D9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2.254.105,68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1BC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2.633.297,00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30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2.404.579,00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3C3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2.401.579,00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40E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240,47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E05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116,82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32F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91,31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DA8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99,88</w:t>
            </w:r>
          </w:p>
        </w:tc>
      </w:tr>
      <w:tr w:rsidR="001C7052" w:rsidRPr="00226132" w14:paraId="03EE7837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1D0852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01 Opće javne usluge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5D5087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185.538,10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8B3369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203.934,68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E422BE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257.312,00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B9A153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257.399,00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2D3EA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257.399,00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FC8FAF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109,92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51747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126,17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BEE71E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595190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26B15F2E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8698D0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011 "Izvršna  i zakonodavna tijela, financijski i fiskalni poslovi, vanjski poslovi"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A164A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86.491,48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9FA66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82.487,21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BF6C5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131.547,00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AB7AC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131.547,00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91065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131.547,00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AD3BB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95,37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D84B2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159,48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C7B3B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466C3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7AC9A556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9D3735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013 Opće usluge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5BE1B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863,83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F008A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896F6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8274E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CB1F7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82753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199,74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D715D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69,26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6DE40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18AE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7911B3C1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D8DF03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F038D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98.182,79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C1D6F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119.722,07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609E6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124.570,00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AA3CC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124.657,00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EB345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124.657,00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443D2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121,94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EB071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104,05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7AE16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27130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7E998601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29E681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03 Javni red i sigurnost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7CB23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29.490,43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3CDA92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59.857,99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DFB18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77.563,00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7A9AEB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77.563,00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A101F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77.563,00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D640B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202,97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07EA03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129,58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4D4A2F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7BA5E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6F3C9684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B6DFCE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032 Usluge protupožarne zaštite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B4BD0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C46B3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16.059,46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5112B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32.761,00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48B1A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32.761,00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D346B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32.761,00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4D343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942B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204,00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E0BE9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FD9B5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5B230C79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673E5E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D04BB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14.890,91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F6058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3EC63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44.802,00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45F77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44.802,00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33ED9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44.802,00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2DC33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294,13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A80D1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102,29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0C31C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DF99F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182C63F8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A25313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 Ekonomski poslovi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59E6E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173.474,13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3FD08E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726.053,88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4C95F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851.306,00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E21CFB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751.015,00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22B698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748.015,00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67CB1D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418,54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BF75B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117,25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414144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88,22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15A81A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99,60</w:t>
            </w:r>
          </w:p>
        </w:tc>
      </w:tr>
      <w:tr w:rsidR="001C7052" w:rsidRPr="00226132" w14:paraId="4A4F82CD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03F071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042 "Poljoprivreda, šumarstvo, ribarstvo i lov"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2C069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968,88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061CF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3.212,30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92BDA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8160F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70D1C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2C52B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331,55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96D78A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BAF13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C4B48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781831EC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59DCCB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045 Promet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784E4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56.677,20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6007A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699.854,00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11A5D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824.658,00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14411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724.367,00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10C46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721.367,00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4A6E3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1.234,81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74126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117,83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F3812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87,84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AF107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99,59</w:t>
            </w:r>
          </w:p>
        </w:tc>
      </w:tr>
      <w:tr w:rsidR="001C7052" w:rsidRPr="00226132" w14:paraId="73243CC7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401282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047 Ostale industrije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12F51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5.016,94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517AD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7.326,30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E1DA1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77FA8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D3993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A989F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146,03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1F221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55,44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6C079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6C19B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64D1D456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3C8552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048 Istraživanje i razvoj: Ekonomski poslovi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D36B5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C9A63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F9B1D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D28719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9AFB6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AAC1A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D428D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2EAB2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768A6B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7052" w:rsidRPr="00226132" w14:paraId="24ECA342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CBD71C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082E4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110.678,39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4433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15.661,28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F3849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20.989,00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33BA5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20.989,00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7FF7F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20.989,00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57A0B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BD168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134,02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15D33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353E7B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467648B0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3FDDAA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05 Zaštita okoliša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278F9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BB41C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D67D0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F874F6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FD344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0CB3AD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F9C588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BFC8BB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886AC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7052" w:rsidRPr="00226132" w14:paraId="1D0F71CB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CF5857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051 Gospodarenje otpadom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7CC84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1B973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841F5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B460F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FF9D62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9A576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173F0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DA46D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DB6DC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7052" w:rsidRPr="00226132" w14:paraId="4DA2BE5B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48D2DF1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054 Zaštita bioraznolikosti i krajolika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728756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2CDE3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54B53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BA1B9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C214D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A5C4B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79314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64F1A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973A4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7052" w:rsidRPr="00226132" w14:paraId="28870F5C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6D94BA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1EFA47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76.623,31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184937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397.740,88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6190A5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979.071,00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AEF04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962.288,00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453FB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962.288,00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AB355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519,09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2A11D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246,16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5FC1B2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98,29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AABFA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31E5F607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64FDE8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062 Razvoj zajednice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6DA40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47.368,40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3B100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357.525,86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E2310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931.816,00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67F057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915.033,00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01D49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915.033,00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45725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754,78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3FF9A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260,63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5A30B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98,20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0CF37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5583ADBD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1C286F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064 Ulična rasvjeta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48058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29.254,91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084E9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40.215,02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BC45E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D1C41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5BBFA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D35C3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85132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117,51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C3BA37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FAFB3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363DB265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AD202D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07 Zdravstvo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B8232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165.820,90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E289F7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428.733,57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779DF4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77CB8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3C9173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48BC8B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258,55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A0998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0,99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92EC9F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3065D7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6D122A59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F19DB0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074 Službe javnog zdravstva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3B505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162.640,56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85E68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425.946,39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EAC45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7AB65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B1E9B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5F0D1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261,89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85BA0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13F028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51AAC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1C7052" w:rsidRPr="00226132" w14:paraId="3843722C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EF9B28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>FUNKCIJSKA KLASIFIKACIJA 076 Poslovi i usluge zdravstva koji nisu drugdje svrstani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F202D1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3.180,34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6DAF6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2.787,18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EFE90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CB71C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D7EC8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98E03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87,64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DE6AA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152,77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AF0B9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5DA30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02252690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E7FD1C9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08 "Rekreacija, kultura i religija"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89FD0A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83.754,57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6147F3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111.925,13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B60638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132.882,00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BD7EF8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132.882,00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60C65E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132.882,00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AD5B2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8ECF0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118,72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A8C33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55EB0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4E5A9362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450155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081 Službe rekreacije i sporta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50FB5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2.820,36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C7F55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1B697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AABDB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3C34F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C9101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1.882,35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7B482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8CD01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1727B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07A22577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D4E79A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086 "Rashodi za rekreaciju, kulturu i religiju koji nisu drugdje svrstani"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C5BFF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80.934,21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62F37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58.836,01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243DE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79.789,00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66CC6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79.789,00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BCB2A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79.789,00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1EC10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72,70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E110C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135,61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4C675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72593C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14509399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83EB3E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09 Obrazovanje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E49F6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135.928,44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2C3682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183.386,43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7FECD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200.722,00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FAF0A2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200.722,00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924ECE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200.722,00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A1545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134,91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02DD2E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90058A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55169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23957C11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3B07E8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091 Predškolsko i osnovno obrazovanje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AB396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131.786,15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CC51FE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183.120,98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647B7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200.058,00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6E23D3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200.058,00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52E91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200.058,00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C48CE6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138,95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5E59F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109,25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0AD308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F2B1A1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448660E4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8C54E20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092 Srednjoškolsko  obrazovanje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52F31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4.142,29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D43E46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9D848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5F3064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745226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454A8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6,41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74985D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250,14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A0970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DCE75B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0212CB47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23FF73F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10 Socijalna zaštita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AFD25B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66.840,64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C9CEB2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142.473,12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F6BCF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127.528,00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6BC42B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18.452,00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F596C4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18.452,00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49AF5C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213,15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D35F9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89,51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306A8E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14,47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18979C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385B7D7F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60D1B71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102 Starost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27DD1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019B8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B7A93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E448E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CE75A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8555E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03E240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F95D4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7CA89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7504FD14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8EA3B2B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106 Stanovanje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CECA5C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A0B63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97BE7B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7497F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F5D13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671A1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B5FF324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FF745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DD86F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36663E6A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B6DD18A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0C7CE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4.298,51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20F86C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8.374,80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4E711CA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A241F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C92A1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60CF9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194,83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0954EE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120,46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00C36C2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9D738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C7052" w:rsidRPr="00226132" w14:paraId="5F998901" w14:textId="77777777" w:rsidTr="001C7052">
        <w:trPr>
          <w:trHeight w:val="255"/>
        </w:trPr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B7534B7" w14:textId="77777777" w:rsidR="00226132" w:rsidRPr="00226132" w:rsidRDefault="00226132" w:rsidP="0022613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73F98B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61.009,18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3911A7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126.533,12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670A70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109.076,00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082B3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6E2C6D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AB36D3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207,40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A6325B5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86,20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AA3758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19F359" w14:textId="77777777" w:rsidR="00226132" w:rsidRPr="00226132" w:rsidRDefault="00226132" w:rsidP="00226132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226132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525BA4CC" w14:textId="2029C5E1" w:rsidR="00B4480E" w:rsidRDefault="00226132" w:rsidP="000F7761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1B50CE66" w14:textId="65508499" w:rsidR="00B4480E" w:rsidRDefault="00B4480E" w:rsidP="000F7761">
      <w:pPr>
        <w:rPr>
          <w:sz w:val="22"/>
          <w:szCs w:val="22"/>
        </w:rPr>
      </w:pPr>
    </w:p>
    <w:p w14:paraId="5CFBC024" w14:textId="77777777" w:rsidR="001C7052" w:rsidRDefault="001C7052" w:rsidP="000F7761">
      <w:pPr>
        <w:rPr>
          <w:sz w:val="22"/>
          <w:szCs w:val="22"/>
        </w:rPr>
      </w:pPr>
    </w:p>
    <w:p w14:paraId="62C6F971" w14:textId="065C4742" w:rsidR="000F7761" w:rsidRDefault="000F7761" w:rsidP="000F7761">
      <w:pPr>
        <w:rPr>
          <w:sz w:val="22"/>
          <w:szCs w:val="22"/>
        </w:rPr>
      </w:pPr>
    </w:p>
    <w:p w14:paraId="58B3583B" w14:textId="0AE79076" w:rsidR="000F7761" w:rsidRDefault="000F7761" w:rsidP="000F7761">
      <w:pPr>
        <w:tabs>
          <w:tab w:val="left" w:pos="3165"/>
        </w:tabs>
        <w:rPr>
          <w:bCs/>
        </w:rPr>
      </w:pPr>
      <w:r>
        <w:rPr>
          <w:bCs/>
        </w:rPr>
        <w:t xml:space="preserve">B. RAČUN FINANCIRANJA </w:t>
      </w:r>
    </w:p>
    <w:p w14:paraId="709DC3B9" w14:textId="6F6A8DA2" w:rsidR="00EA6DB2" w:rsidRDefault="00EA6DB2" w:rsidP="000F7761">
      <w:pPr>
        <w:tabs>
          <w:tab w:val="left" w:pos="3165"/>
        </w:tabs>
        <w:rPr>
          <w:bCs/>
        </w:rPr>
      </w:pPr>
    </w:p>
    <w:tbl>
      <w:tblPr>
        <w:tblW w:w="14002" w:type="dxa"/>
        <w:tblLook w:val="04A0" w:firstRow="1" w:lastRow="0" w:firstColumn="1" w:lastColumn="0" w:noHBand="0" w:noVBand="1"/>
      </w:tblPr>
      <w:tblGrid>
        <w:gridCol w:w="1175"/>
        <w:gridCol w:w="3256"/>
        <w:gridCol w:w="1495"/>
        <w:gridCol w:w="1100"/>
        <w:gridCol w:w="988"/>
        <w:gridCol w:w="1354"/>
        <w:gridCol w:w="1301"/>
        <w:gridCol w:w="820"/>
        <w:gridCol w:w="820"/>
        <w:gridCol w:w="837"/>
        <w:gridCol w:w="856"/>
      </w:tblGrid>
      <w:tr w:rsidR="001B04FA" w:rsidRPr="00FF5B78" w14:paraId="318E8140" w14:textId="77777777" w:rsidTr="00443F85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F6F2" w14:textId="77777777" w:rsidR="00FF5B78" w:rsidRPr="00FF5B78" w:rsidRDefault="00FF5B78" w:rsidP="00FF5B78">
            <w:pPr>
              <w:rPr>
                <w:sz w:val="20"/>
                <w:szCs w:val="24"/>
                <w:lang w:eastAsia="hr-H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7ED4" w14:textId="77777777" w:rsidR="00FF5B78" w:rsidRPr="00FF5B78" w:rsidRDefault="00FF5B78" w:rsidP="00FF5B78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77D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9ED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46AE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7C65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F9D8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B46D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517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3E84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967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1B04FA" w:rsidRPr="00FF5B78" w14:paraId="126577A9" w14:textId="77777777" w:rsidTr="00443F85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3F67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3361" w14:textId="77777777" w:rsidR="00FF5B78" w:rsidRPr="00FF5B78" w:rsidRDefault="00FF5B78" w:rsidP="00FF5B78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C55D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524F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C27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AA2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3A37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495E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5883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90BA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1925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1B04FA" w:rsidRPr="00FF5B78" w14:paraId="763DC5C0" w14:textId="77777777" w:rsidTr="00443F85">
        <w:trPr>
          <w:trHeight w:val="45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25A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D3B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E7E9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A991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E3EF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3DE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C902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00DC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B511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90B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C9DB" w14:textId="77777777" w:rsidR="00FF5B78" w:rsidRPr="00FF5B78" w:rsidRDefault="00FF5B78" w:rsidP="00FF5B78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1B04FA" w:rsidRPr="00FF5B78" w14:paraId="0F2F81E2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45DF" w14:textId="77777777" w:rsidR="00FF5B78" w:rsidRPr="00FF5B78" w:rsidRDefault="00FF5B78" w:rsidP="00FF5B78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PRIHODI / PRIMICI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3DE0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62.803,59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8741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289.601,17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8A0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90.522,00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F7FA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59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5C3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461,12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591C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6F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26,69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531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B04FA" w:rsidRPr="00FF5B78" w14:paraId="5E1751C3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D7D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BB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62.803,59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353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289.601,17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CD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90.522,00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8BF5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066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36F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461,12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573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145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26,69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258C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1B04FA" w:rsidRPr="00FF5B78" w14:paraId="7848C5C4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0E1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5D0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62.803,59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0B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289.601,17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D3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90.522,00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03A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F99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2DB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461,12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730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18C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26,69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247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FF5B78" w:rsidRPr="00FF5B78" w14:paraId="2E79B87E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7D68F" w14:textId="77777777" w:rsidR="00FF5B78" w:rsidRPr="00FF5B78" w:rsidRDefault="00FF5B78" w:rsidP="00FF5B7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EE43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62.803,59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621FF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289.601,17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A2EB76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90.522,00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FCDB6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3694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24.160,00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B9E6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461,12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981EF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31,26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AA50A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26,69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A23B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1B04FA" w:rsidRPr="00FF5B78" w14:paraId="75BAA540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8169" w14:textId="77777777" w:rsidR="00FF5B78" w:rsidRPr="00FF5B78" w:rsidRDefault="00FF5B78" w:rsidP="00FF5B78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4AA2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25.770,39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14D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229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565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5549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931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114,85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3FF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F8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F2B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123,29</w:t>
            </w:r>
          </w:p>
        </w:tc>
      </w:tr>
      <w:tr w:rsidR="001B04FA" w:rsidRPr="00FF5B78" w14:paraId="7059BB8B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7B7E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25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25.770,39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849C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692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6F9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051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46AA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114,85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CFA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403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266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123,29</w:t>
            </w:r>
          </w:p>
        </w:tc>
      </w:tr>
      <w:tr w:rsidR="001B04FA" w:rsidRPr="00FF5B78" w14:paraId="271A8040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F05" w14:textId="77777777" w:rsidR="00FF5B78" w:rsidRPr="00FF5B78" w:rsidRDefault="00FF5B78" w:rsidP="00FF5B78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1F7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25.770,39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117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D82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F6EF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1EB1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4D7B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114,85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581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BC6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E2D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123,29</w:t>
            </w:r>
          </w:p>
        </w:tc>
      </w:tr>
      <w:tr w:rsidR="00FF5B78" w:rsidRPr="00FF5B78" w14:paraId="68A9A51C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B6F12A" w14:textId="77777777" w:rsidR="00FF5B78" w:rsidRPr="00FF5B78" w:rsidRDefault="00FF5B78" w:rsidP="00FF5B7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EB0E7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24.831,97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53CD2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B3940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03AD8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E4E3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B03A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119,19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7BA36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FB1C2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B36153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123,29</w:t>
            </w:r>
          </w:p>
        </w:tc>
      </w:tr>
      <w:tr w:rsidR="00FF5B78" w:rsidRPr="00FF5B78" w14:paraId="07B32203" w14:textId="77777777" w:rsidTr="00443F85">
        <w:trPr>
          <w:trHeight w:val="255"/>
        </w:trPr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01BF5" w14:textId="77777777" w:rsidR="00FF5B78" w:rsidRPr="00FF5B78" w:rsidRDefault="00FF5B78" w:rsidP="00FF5B78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D585B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938,42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34013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DE866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9868B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B552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E2D5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DD50B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A2E58E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D5B44" w14:textId="77777777" w:rsidR="00FF5B78" w:rsidRPr="00FF5B78" w:rsidRDefault="00FF5B78" w:rsidP="00FF5B78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FF5B78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1468C68D" w14:textId="77777777" w:rsidR="000F7761" w:rsidRDefault="000F7761" w:rsidP="000F7761">
      <w:pPr>
        <w:tabs>
          <w:tab w:val="left" w:pos="3165"/>
        </w:tabs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2. POSEBNI DIO </w:t>
      </w:r>
    </w:p>
    <w:p w14:paraId="1295C9D2" w14:textId="77777777" w:rsidR="000F7761" w:rsidRDefault="000F7761" w:rsidP="000F7761">
      <w:pPr>
        <w:tabs>
          <w:tab w:val="left" w:pos="3165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PLAN I PROJEKCIJE PRORAČUNA PO PROGRAMSKOJ KLASIFIKACIJI</w:t>
      </w:r>
    </w:p>
    <w:p w14:paraId="6B3E45F4" w14:textId="77777777" w:rsidR="000F7761" w:rsidRDefault="000F7761" w:rsidP="000F7761">
      <w:pPr>
        <w:tabs>
          <w:tab w:val="left" w:pos="3165"/>
        </w:tabs>
        <w:rPr>
          <w:b w:val="0"/>
          <w:bCs/>
          <w:sz w:val="24"/>
        </w:rPr>
      </w:pPr>
    </w:p>
    <w:p w14:paraId="1D267556" w14:textId="77777777" w:rsidR="000F7761" w:rsidRDefault="000F7761" w:rsidP="000F7761">
      <w:pPr>
        <w:rPr>
          <w:sz w:val="22"/>
          <w:szCs w:val="22"/>
        </w:rPr>
      </w:pPr>
    </w:p>
    <w:p w14:paraId="1792BB1E" w14:textId="134967E2" w:rsidR="0007785A" w:rsidRDefault="0007785A" w:rsidP="000F7761">
      <w:pPr>
        <w:rPr>
          <w:rFonts w:asciiTheme="minorHAnsi" w:eastAsiaTheme="minorHAnsi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LINK </w:instrText>
      </w:r>
      <w:r w:rsidR="00FA4B01">
        <w:instrText xml:space="preserve">Excel.Sheet.8 "C:\\Users\\Dragica\\Desktop\\2023\\TABELE 2023\\Ispis projekcije plana proračuna - Posebni dio.xls" "Projekcija proračuna!R10C1:R621C11" </w:instrText>
      </w:r>
      <w:r>
        <w:instrText xml:space="preserve">\a \f 4 \h </w:instrText>
      </w:r>
      <w:r w:rsidR="00E35687">
        <w:instrText xml:space="preserve"> \* MERGEFORMAT </w:instrText>
      </w:r>
      <w:r>
        <w:fldChar w:fldCharType="separate"/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1598"/>
        <w:gridCol w:w="2088"/>
        <w:gridCol w:w="1701"/>
        <w:gridCol w:w="1269"/>
        <w:gridCol w:w="1389"/>
        <w:gridCol w:w="1421"/>
        <w:gridCol w:w="1239"/>
        <w:gridCol w:w="839"/>
        <w:gridCol w:w="839"/>
        <w:gridCol w:w="821"/>
        <w:gridCol w:w="971"/>
      </w:tblGrid>
      <w:tr w:rsidR="00247150" w:rsidRPr="0007785A" w14:paraId="2ADC884A" w14:textId="77777777" w:rsidTr="00D50F67">
        <w:trPr>
          <w:trHeight w:val="2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8AD" w14:textId="42ECF57E" w:rsidR="0007785A" w:rsidRPr="0007785A" w:rsidRDefault="0007785A" w:rsidP="0007785A">
            <w:pPr>
              <w:rPr>
                <w:b w:val="0"/>
                <w:sz w:val="24"/>
                <w:szCs w:val="24"/>
                <w:lang w:eastAsia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E5B2" w14:textId="77777777" w:rsidR="0007785A" w:rsidRPr="0007785A" w:rsidRDefault="0007785A" w:rsidP="0007785A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721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IZVRŠENJE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422E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CCB5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PLAN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81B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12B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PROJEKCIJA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4E7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0312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A95F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790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INDEKS</w:t>
            </w:r>
          </w:p>
        </w:tc>
      </w:tr>
      <w:tr w:rsidR="00247150" w:rsidRPr="0007785A" w14:paraId="2E278C3A" w14:textId="77777777" w:rsidTr="00D50F67">
        <w:trPr>
          <w:trHeight w:val="255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44B7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0568" w14:textId="77777777" w:rsidR="0007785A" w:rsidRPr="0007785A" w:rsidRDefault="0007785A" w:rsidP="0007785A">
            <w:pPr>
              <w:rPr>
                <w:b w:val="0"/>
                <w:sz w:val="2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5A52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 (€)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D939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 (€)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4CF4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 (€)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002F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 (€)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937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 (€)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3C8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E2CA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1EC5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F07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</w:t>
            </w:r>
          </w:p>
        </w:tc>
      </w:tr>
      <w:tr w:rsidR="00247150" w:rsidRPr="0007785A" w14:paraId="3633DE16" w14:textId="77777777" w:rsidTr="00D50F67">
        <w:trPr>
          <w:trHeight w:val="4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A2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BF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VRSTA PRIHODA / PRIMITAKA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88CC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01.01.2021. - 31.12.2021.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F84A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043B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AA4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9B1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230B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(2/1)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298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(3/2)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5F7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(4/3)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08EB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(5/4)</w:t>
            </w:r>
          </w:p>
        </w:tc>
      </w:tr>
      <w:tr w:rsidR="00247150" w:rsidRPr="0007785A" w14:paraId="600FB708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CD1A" w14:textId="77777777" w:rsidR="0007785A" w:rsidRPr="0007785A" w:rsidRDefault="0007785A" w:rsidP="0007785A">
            <w:pPr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 w:val="0"/>
                <w:sz w:val="16"/>
                <w:szCs w:val="16"/>
                <w:lang w:eastAsia="hr-HR"/>
              </w:rPr>
              <w:t xml:space="preserve">UKUPNO RASHODI / IZDACI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9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963.135,45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0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2.283.702,87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2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2.663.687,00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1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2.464.000,00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6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2.474.840,00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9A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237,11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5F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116,64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0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92,50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54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100,44</w:t>
            </w:r>
          </w:p>
        </w:tc>
      </w:tr>
      <w:tr w:rsidR="00CE44D0" w:rsidRPr="0007785A" w14:paraId="5E4551C4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5ED9B2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Razdjel 001 OPĆINSKO VIJEĆE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765FA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42.558,60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E4A46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803E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CF7DF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C3A95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E89E1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58,69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AAC34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B59C9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87E4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C52135F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45EB42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Glava 00101 OPĆINSKO VIJEĆE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0312D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42.558,60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9A5CD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DAF7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36674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C7EE3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AEE4C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58,69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F42E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B63B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60F19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F1296BB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BE157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1000 Redovna djelatnost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4ACD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42.558,60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C31B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FC5F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EE3F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19C1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1597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6C3D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6E14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25AA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272C93A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2D479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Izdaci za troškove Općinskog vijeća i političke stranke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06C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23.401,38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FDEB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804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F82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8FD1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1E2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106,74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907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E19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041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AA4BBCA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EAD0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1DD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23.401,38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877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4F2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5CD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7F6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162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106,74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CA5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A0D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DA6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135BCCE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B7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7F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23.401,38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1D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24.978,42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9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F4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4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106,74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D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129,75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FA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53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0937A91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FDE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E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22.060,88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7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23.757,37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8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03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CF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5F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107,69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A8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131,29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B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4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CD8376D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23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E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1.340,50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1.221,05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E0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12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B7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D9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91,09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4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B3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68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FF70711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321D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A100010 Lokalni izbori i Izbori za mjesne odbore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C54B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19.157,22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3FD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C88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C44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3470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ADB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508A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BBA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FB2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41B4289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6FE0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D21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10.422,75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FB5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5AA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C2D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A0A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74E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A61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873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30A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49BFCF7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4CD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FA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10.422,75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29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2D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1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E3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8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6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6A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4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EC6137A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34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62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10.422,75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B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0A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1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5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CA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70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C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A0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A2A364F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61FD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134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8.734,47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358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43E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69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00C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883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683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ADC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AD6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355EEF3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6CE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8.734,47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E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76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B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B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3C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6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FC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D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6C2E69C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79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B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8.734,47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8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1C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11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2D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F3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1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0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E0EE456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E15EA0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Razdjel 002 JEDINSTVENI UPRAVNI ODJEL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BF01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920.576,85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AD57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2.258.724,45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8065C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2.631.277,00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1A64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2.431.590,00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AA14C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2.442.430,00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8F517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245,36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A27E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116,49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DCC00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92,41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33D8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100,45</w:t>
            </w:r>
          </w:p>
        </w:tc>
      </w:tr>
      <w:tr w:rsidR="00CE44D0" w:rsidRPr="0007785A" w14:paraId="4E4D81D5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C5AA5F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 xml:space="preserve">Glava 00201 JEDINSTVENI UPRAVNI ODJEL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C9EA0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920.576,85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755E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2.258.724,45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DC7C1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2.631.277,00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35555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2.431.590,00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C4EC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2.442.430,00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B385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245,36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1F47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116,49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109EC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92,41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4BE29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FFFFFF"/>
                <w:sz w:val="16"/>
                <w:szCs w:val="16"/>
                <w:lang w:eastAsia="hr-HR"/>
              </w:rPr>
              <w:t>100,45</w:t>
            </w:r>
          </w:p>
        </w:tc>
      </w:tr>
      <w:tr w:rsidR="00CE44D0" w:rsidRPr="0007785A" w14:paraId="5B5A348D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7AA04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1000 Redovna djelatnost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6353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165.672,48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8281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200.191,90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B601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246.652,00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6166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275.770,00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B277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289.610,00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99BB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120,84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BD9D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123,21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5F0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111,81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D06DD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105,02</w:t>
            </w:r>
          </w:p>
        </w:tc>
      </w:tr>
      <w:tr w:rsidR="00CE44D0" w:rsidRPr="0007785A" w14:paraId="47EDFD68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EEB5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A100002 Rashodi za zaposlene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7A5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4C56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62.047,91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9F78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1D3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A313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EEA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D931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167,09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DC4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1BD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77F53F3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F58B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A7D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5EE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62.047,91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F7E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478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E07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39F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B30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167,09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B8E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EAE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816181B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0E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1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C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62.047,91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7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A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9C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A9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5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167,09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AE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8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DA0E383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85E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83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67.385,31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2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62.047,91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F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7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6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103.677,00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34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92,08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38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167,09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F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F9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6142FE9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4EF1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A100003 Materijalni rashodi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93DD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65.712,46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A37E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100.721,57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2BDD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95.149,00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A88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95.767,00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2D5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95.767,00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474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153,28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823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94,47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FD4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100,65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130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7D00E13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EF52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FCE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59.674,00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215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80.414,98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061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83.971,00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245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001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010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134,76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1C5B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104,42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015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282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283212F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31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F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59.674,00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46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80.414,98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46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83.971,00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7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9D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4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134,76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9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104,42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DF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5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CABC750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D7B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1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59.674,00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6E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80.414,98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9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83.971,00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2E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71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84.749,00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1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134,76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3F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104,42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97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100,93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BC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2F9DAF0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A041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B60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1.890,73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115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CAC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F18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8F7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F2A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210,59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2D0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30B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ADC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B9E674A" w14:textId="77777777" w:rsidTr="00D50F67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B1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7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1.890,73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C4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8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54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8A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64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210,59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1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8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FA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46B47A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C9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C5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1.890,73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6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C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4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F9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0B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210,59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C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79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0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3BE496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7AFF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6BE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859C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46C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170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6D7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3A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4C6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4E9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FCB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5CF192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D4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7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57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0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E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0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BB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AD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F6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3E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49226B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57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8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9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3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D2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D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5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C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0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B2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34CB52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42B0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358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E60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D7E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B36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07D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5EA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F14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B78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9A1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34F80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4D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E0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61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16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8F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0E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8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0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9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1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CB4033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D3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6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3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C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F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A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6A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FD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C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4E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A6B119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B74B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8C1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3.749,55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8E1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11.546,88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9FE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2.418,00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345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E051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FBB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307,95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8ED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1A4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93,38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7D4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2E1967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6F7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4A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3.749,55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67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11.546,88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A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E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E8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4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307,95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40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E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93,38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3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0864E9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17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73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3.749,55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1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11.546,88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F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8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34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2.258,00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9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307,95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1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68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93,38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7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17FD94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159B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5B5B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9F8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5DD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F58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1DA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321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BB8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505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18D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1C28D2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83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9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0A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C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25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62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3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0F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0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71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3A395D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5F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B5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3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4.512,58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78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6D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8F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26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1C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9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88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DD28A6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B7621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A100004 Financijski rashodi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C08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30.908,21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C69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5.834,39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C25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C9A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7E72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12.790,00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06B3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18,88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D78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219,22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ACFF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EA7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B1289D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3ADD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0DB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29.953,19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F4D2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5.568,92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CEE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634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122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C2A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18,59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000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224,82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794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55A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17B529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7D6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5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5.121,22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07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5.568,92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82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50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77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2C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79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224,82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3E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A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CCF67C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8D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E2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2.466,76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07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5.568,92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7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C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0C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12.520,00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4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225,76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76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224,82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1B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8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198858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46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2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A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D2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B0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4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81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2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6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E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D8E30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D80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03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24.831,97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9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4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3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08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F0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1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77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24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ECAB83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38C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DD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24.831,97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E7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DF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3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B5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F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4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43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5AF95A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93E5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86F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3FB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EE1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80E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909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E14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1.599,10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5B7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D7C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65B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F1E8BF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FE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F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4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5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45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4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3D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1.599,10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8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4F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EF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E7ACBB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95A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6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D1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50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03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FB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8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1.599,10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6C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A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49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F4F751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5D01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6.1. Donacije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6E08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095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2F6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D54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58A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93F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953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DF8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0484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8FF087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6F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8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FA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4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9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5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8E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84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B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7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00E9F5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00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5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F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3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4F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7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35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37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1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74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732B96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4334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141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C08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B89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4AD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01C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80B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7EA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15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C52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204358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B8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0C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A1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A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B4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0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6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8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C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B1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2BF6EA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0D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9C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B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5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6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B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C1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82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86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CA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40242A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45FD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A100011 Izdaci za otplatu primljenih kredita i zajmova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CD7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DC0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0BA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124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C07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AA6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9ED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A5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37A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123,29</w:t>
            </w:r>
          </w:p>
        </w:tc>
      </w:tr>
      <w:tr w:rsidR="00CE44D0" w:rsidRPr="0007785A" w14:paraId="25DE96E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30AF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8825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551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03E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9A4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0D2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939B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4A8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E59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45C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123,29</w:t>
            </w:r>
          </w:p>
        </w:tc>
      </w:tr>
      <w:tr w:rsidR="00247150" w:rsidRPr="0007785A" w14:paraId="46ECA87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9C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34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B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B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4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EB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5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4A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B0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5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123,29</w:t>
            </w:r>
          </w:p>
        </w:tc>
      </w:tr>
      <w:tr w:rsidR="00247150" w:rsidRPr="0007785A" w14:paraId="76AD3B9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65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63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15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29.597,19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C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27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59.421,00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24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73.261,00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E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C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3C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4D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123,29</w:t>
            </w:r>
          </w:p>
        </w:tc>
      </w:tr>
      <w:tr w:rsidR="00CE44D0" w:rsidRPr="0007785A" w14:paraId="04B274F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5002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K100001 Postrojenja i oprema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2C2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870,16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965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F57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4.646,00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888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CC8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823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228,79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637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233,37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346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88,57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48A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C6BC62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CFA4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A16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870,16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10E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920,57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E6A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90E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43B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C30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56B8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490,57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49B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88,24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50A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1FC789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0E9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9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870,16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A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920,57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B1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39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5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34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105,79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2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490,57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60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88,24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45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5D7BC4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6AB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6A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870,16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45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920,57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6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7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A1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105,79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6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490,57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0F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88,24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CD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668089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ECB2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39A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BBC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1.070,27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9FF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7ED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8D2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15C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938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F17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75C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928702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0F7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AE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C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1.070,27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B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68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5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6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D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E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A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166311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40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EC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86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1.070,27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64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C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E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C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4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8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1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23F26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55EC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1A6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12A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D1D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A29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28F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89BF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860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322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DAF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1BEAF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A1F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C2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B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9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1F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ED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AB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A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8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AF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4C5703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E5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4F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2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2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9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1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7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5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5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F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0A7FCB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F325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K100005 Pisanica za Uskrs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C1D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3AB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EB3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73D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6CCF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C87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2E8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5614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A62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AE45A2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65BD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ED1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84F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1E2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B18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408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085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6A0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7E5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BD8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0BC5B6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5E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7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83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B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05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4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2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0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C9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A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94B58A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E3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4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6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9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51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66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46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6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F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E30BB7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9526B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1001 Predškolsko obrazovanje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FBBD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108.387,53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B05A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60.654,33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819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165.279,00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23AC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165.279,00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8CB7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165.279,00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724E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55,96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29AB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272,49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AC13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6DF3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E1178D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5038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A100006 Predškolski odgoj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B4FB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51.049,75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202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60.654,33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0894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58.410,00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5B3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58.410,00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722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58.410,00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C3C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118,81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9ED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96,30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BC76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2434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1E5527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5D37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DF2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18.385,36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7DCD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5.017,76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A2D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67D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0CC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716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503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60,39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A21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87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8D029F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B31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B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18.385,36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71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5.017,76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A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7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7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3.030,00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2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27,29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9A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60,39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3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E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E39720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89A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8F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1.060,13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BE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1.990,84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FE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85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D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3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187,79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D3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1B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C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B91EED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F6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4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17.117,99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2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2.628,75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2E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0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6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31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15,36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2E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F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E9E94F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8E6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1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207,24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2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1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A0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4F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9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192,13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8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67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EFCC47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5B5F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20C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7B4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AEAA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D6A9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341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8E9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B0E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ABC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DBE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B2B57F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B21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0F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9B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D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3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74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E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E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9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45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D76B19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44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2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6D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8.096,09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CA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7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6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A5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5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6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9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3577AF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8E1A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582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24.568,30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344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36.233,33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C1D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4B6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C05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4AD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147,48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E52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564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127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841A82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2F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5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24.568,30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F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36.233,33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E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0E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E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8E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147,48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D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61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03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14C294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D4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28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315,22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5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BD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59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03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84,21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35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C4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5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0FE7E4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A8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7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24.253,08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AB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35.967,88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2F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E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7E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35.970,00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8C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148,30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EC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7F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C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FEA402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0699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F14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5BB1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11.307,15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6DC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41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5D2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83E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66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090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870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AF140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DE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4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B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11.307,15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A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D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2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51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F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2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5B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C33E73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D8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A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B6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11.307,15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88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4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B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11.310,00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70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D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1A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6C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88B2C6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AB39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K100004 Ulaganje u dječji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0809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700A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164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7D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397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BAD7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61B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BFA6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52E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1FCFE5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3820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FFD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871D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13A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7AF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180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6E8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CBE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8EB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184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E582F9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2A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2D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0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30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2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3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B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3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05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D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ACF6C6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BDC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24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19.908,42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C5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32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C1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0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B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52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3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FA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78AD65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7F2B0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K100005 Oprema za vrtić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168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1.022,83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38BD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D2E7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21.321,00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05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21.321,00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1BB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21.321,00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F472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9AA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1C4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CB6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A75FE4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E6AB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048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1.022,83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27F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9F3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DAB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822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68B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98F1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D71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9A8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C29669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80A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49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1.022,83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B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D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2D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F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60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B7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1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EB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3D9E17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7B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C0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1.022,83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E8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9E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C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B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E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E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FC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4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CE1A57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CAC1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2B7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454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879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BE8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E77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EB09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F93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8C6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B2B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CBE177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120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99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4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B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7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7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5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0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F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F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2A1CC1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AA9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1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0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0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CD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1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2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0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BB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57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5C48B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EA4A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K100006 Ulaganje u dječji vrtić - potres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9EA9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36.406,53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4AF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DA3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0BC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FC1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495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72C6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A4E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9BA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C85FAF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D445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418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36.406,53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163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4BA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25E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3C30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2D7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17C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84F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2BE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DAD86A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052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B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36.406,53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95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C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D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65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E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01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6F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45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944C8F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D62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7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36.406,53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DA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5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9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5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6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28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8B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88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2AFED6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DD5D9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K100008 Izgradnja nove zgrade dječjeg vrtića u Dubravici -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CC2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A05A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866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84.618,00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205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84.618,00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D47C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84.618,00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C1D1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B0A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31F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688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A42122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435B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D22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8B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3D3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90F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E57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1C4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6A7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8AC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744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8D4116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80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CB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16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B0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3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B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2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35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61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3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1CBB8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E9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0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EF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6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78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9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F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80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3E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7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B4D3AD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4349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1376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A6A2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4C2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D669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422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5C1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488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26C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C5C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8602AB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B16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8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1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7E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5D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63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E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D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51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3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31E72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925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8C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28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6B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A7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5B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72.602,00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D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F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F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8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88F155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222B8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Tekući projekt T100001 Održavanje zgrade Dječjeg vrtića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C4A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42C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6011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7AD1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43F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0FE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AE0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5F3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A7D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C3BE1D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295A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4FD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7D7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28F0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0AC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6D0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98B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A6C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EF8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405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DB1D20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12C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0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F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9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8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17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92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A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03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BA85AD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DA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1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1C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7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8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C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6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39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B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E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A20D91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B0C4B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1002 Školsko obrazovanje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7865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52.227,33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CA38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37.457,70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DE0C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34.783,00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9D1A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34.783,00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0852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34.783,00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558D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71,72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0F15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92,86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BA0F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E2F6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6B1F3F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57A8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A100001 Sufinanciranje troškova djece područne škole Dubravica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9B2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19.566,25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B74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31.667,66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7CD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28.544,00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C66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28.544,00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3D9B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28.544,00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9381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161,85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DEF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306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61B6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321B44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9FC5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352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18.241,77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752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22.775,23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94A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8E5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D05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603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124,85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7B3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54,20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181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DF8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53CD04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71F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C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18.241,77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8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22.775,23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4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C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55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12.344,00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74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124,85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A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54,20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7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9F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49289B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E3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13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5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3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5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9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F8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5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B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EC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BA169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122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AE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17.267,59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E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18.315,74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06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9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7.560,00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0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7.560,00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1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106,07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E1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41,28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2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3A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9EB971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41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1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974,18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D2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1.008,69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C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E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7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D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2D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118,67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A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E8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630933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0938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3.1. Vlastiti 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8FF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1.324,48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B5B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014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9EC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2E1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EDB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90,19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691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613,64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19A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21F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534605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E45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00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1.324,48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3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48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47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7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5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90,19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9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613,64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D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C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AC349B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DD6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0B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1.324,48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F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E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FD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2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64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90,19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9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613,64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7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57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654B45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0BCD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859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99F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CD5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B761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204E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F84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076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672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F81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2A4037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B0B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C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7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DD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2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05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3B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4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E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6F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5B2AA8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B46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10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D3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2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2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0C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1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1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D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9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BA571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44695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9EA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642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7.167,03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05F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B05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1F9A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285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4BE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DE9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297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25E332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FB2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A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3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7.167,03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8B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FE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8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A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61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A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15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AD7DB1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10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94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CD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7.167,03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1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36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8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86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3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116,37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3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B3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F867D9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FC0EA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A100002 Suf.prijevoza srednjoškolaca i studenata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A7F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4.142,29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9957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C34A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FBAB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21B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DEA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2886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A3A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E82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8A1D75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C6B6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265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4.142,29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B9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A0BC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92E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DAE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3B2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523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E87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EDA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59CAB4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09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2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4.142,29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C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0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88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9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A7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A9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E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2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0B327B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8C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C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4.142,29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9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59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F7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21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B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9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250,14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9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2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72D2FF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85F5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A100004 Javni prijevoz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F6D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24.686,42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5C2E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FD6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093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867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BE63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DC7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B80C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BEC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249D08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932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88A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24.686,42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8B0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940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65A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6DE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338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E82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7D2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1A1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9170D9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71F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7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24.686,42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D2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8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2D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9B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F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99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4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AD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98AA24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E11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A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24.686,42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9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DB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D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8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25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34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2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2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33B1C1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80197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K100001 Ulaganja u školstvo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CDE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3.832,37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DEA3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5.524,59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3F79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5.575,00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26A3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5.575,00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D8B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5.575,00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E87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144,16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508C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39C8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B1C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3C72F1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B2243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4BE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3.832,37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C8B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5.441,64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6B5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BF8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9A4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776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141,99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9E4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CEB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15C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8588E6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CF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7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3.832,37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32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5.441,64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A6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2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F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141,99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1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16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2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C3B5EC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CF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4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3.832,37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47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5.441,64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C8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FC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5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8D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141,99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5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88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49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F737DC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0737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9FD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232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82,95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B6A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393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3FB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0DA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BE6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1D2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112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9A857D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FF1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A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E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82,95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94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A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6F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DB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60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8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E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BF0E12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8A7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4D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BB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82,95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F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0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90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4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2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D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C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F17BF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F9F44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1003 Gradnje objekata i uređaja komunalne infrastrukture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1D05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16.773,85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5EA6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509.805,39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27E1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632.209,00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032F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529.063,00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E3715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526.063,00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4230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3.039,29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559C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124,01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6B71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83,68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FC8F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99,43</w:t>
            </w:r>
          </w:p>
        </w:tc>
      </w:tr>
      <w:tr w:rsidR="00CE44D0" w:rsidRPr="0007785A" w14:paraId="480D77D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CC52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K100002 Javna rasvjeta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4AB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2.406,60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F560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96A8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6.650,00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DB25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A69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DE0C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C4A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296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47,22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CD0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C26963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BB04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746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91B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B039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F09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E76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778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DDB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12A0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5B5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77BC3D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B0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F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8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74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4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2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B1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D0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03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1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702D80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A1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65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7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43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2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3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C5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5C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1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E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DB6E15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611B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30B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2.406,60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FDB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7B24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428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7F0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001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225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C44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162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AA30D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3B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5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D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05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11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E0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0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40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E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09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A95616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0C1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3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2.406,60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2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5E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2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7F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53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7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DF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F1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7ADB44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785C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36A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F2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BBE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141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7AE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D07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3FC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9DD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42,55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234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73B97D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CF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0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C8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CD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1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B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5A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9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5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42,55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A0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417698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44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C7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5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E2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F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D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D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5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C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42,55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3B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60DC4A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392B8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K100004 Izgradnja javnih površina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7A3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FD2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62A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50D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4B0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BD8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95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F85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95E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5BB752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EF7C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3E8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12F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169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AF8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F18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F3D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695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A54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766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73CE3D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E5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B2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8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ED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A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B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A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CA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50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3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EF089C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AA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F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5B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E8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5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2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2C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1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C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C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352897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1429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K100017 Rekonstrukcija traktorskih putova u šumske ceste u gospodarskoj jedinici "Zaprešićke šume"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3C1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938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267.143,51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48EE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267.150,00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23D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267.150,00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211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267.150,00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C398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3FC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AB95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300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6FB987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F85B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9E3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D32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4.977,11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A5DA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8A3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760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573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389E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D6A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5E6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637E72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A5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5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3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4.977,11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8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B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5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9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F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89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02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34A949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F8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7B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E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4.977,11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6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4E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2F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F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30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6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76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3C7A8E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24B1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808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576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262.166,40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001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517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00E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A91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C42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321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DF4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CC3CF7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8EC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7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5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262.166,40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E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D0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0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B3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7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1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00361E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46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B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C7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262.166,40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D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9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D8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262.170,00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DA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1F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D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F9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363AAE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D0C4E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K100018 Proširenje grobnih mjesta i izgradnja ograde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E72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14.367,25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906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16.723,07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0B33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07B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600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980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2738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044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E2F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9C58AC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0C11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BEF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326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1BA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FE0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9A6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0B6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653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9D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4C0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92CAA2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F73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F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0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06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8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06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D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D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44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4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B78720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B3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CC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E2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4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F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5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F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1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49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D0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388278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B9E0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98B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13.836,36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46A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359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11FE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DC6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5C4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F12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3CB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C55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BA1122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11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5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13.836,36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2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83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3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5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CB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5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4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31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4DC0E5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71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1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13.836,36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B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95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A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F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7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7B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B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5C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921A9F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E12F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A69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D39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16.192,18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B7B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F07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8AF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B29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B0A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98A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154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405C38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A2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C7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4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16.192,18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6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F1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4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26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1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C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FB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8AFFEB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20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9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07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16.192,18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D7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F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5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16.201,00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8D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A9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2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CB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3669CB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CC8F5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K100019 Rekonstrukcija Kumrovečke ceste izgradnjom nogostupa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418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833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71.272,14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E416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108.169,00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332E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70.127,00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294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67.127,00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8732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E21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151,77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05F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64,83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CC0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95,72</w:t>
            </w:r>
          </w:p>
        </w:tc>
      </w:tr>
      <w:tr w:rsidR="00CE44D0" w:rsidRPr="0007785A" w14:paraId="738F6F2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66AF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3AF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E52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839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FC5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E81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9BB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371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333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293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0DBBC8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49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1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2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0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73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3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8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90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E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7D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527A71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07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6A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24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4.910,74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DC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20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F2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6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93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40,52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1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A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B97181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2C2A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14B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292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2B6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053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70.127,00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A19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67.127,00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8AF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0D0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487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176,12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146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95,72</w:t>
            </w:r>
          </w:p>
        </w:tc>
      </w:tr>
      <w:tr w:rsidR="00247150" w:rsidRPr="0007785A" w14:paraId="18A425C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BD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F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2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B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3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70.127,00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0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67.127,00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8C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8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4A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176,12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B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95,72</w:t>
            </w:r>
          </w:p>
        </w:tc>
      </w:tr>
      <w:tr w:rsidR="00247150" w:rsidRPr="0007785A" w14:paraId="523353B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A5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88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34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5A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8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70.127,00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E5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67.127,00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0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3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11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176,12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61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95,72</w:t>
            </w:r>
          </w:p>
        </w:tc>
      </w:tr>
      <w:tr w:rsidR="00CE44D0" w:rsidRPr="0007785A" w14:paraId="289233D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FD38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284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11F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3C2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340F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4DE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127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5C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619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2DE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1480A9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DAF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BB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B6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A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6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5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F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0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F8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61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E21FDF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CC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4F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A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66.361,40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7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81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5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F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D8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03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7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F1C7E7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978F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K100020 Rekonstrukcija nerazvrstanih cesta - II Sutlanska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2CC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B71D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64.237,85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71F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64.249,00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A64F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4D6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059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F66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5489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1B44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1B70BB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B3FC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A1B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D45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A4F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94D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2B0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899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F1F3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017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B04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E8773F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212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F1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F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43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9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00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5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C7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C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E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362FCB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01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CE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C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76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2.660,00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C1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A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F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23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68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4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D16D29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6ECC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73D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EA1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583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A86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B9A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348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B23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A19E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2AF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0E405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B0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DA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AD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A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1C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C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DD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15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6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68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4D5612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873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AC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F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2.654,46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DD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DA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B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CA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F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01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7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E6DAA0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DE84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563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8D9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58.928,93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43C9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58.934,00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C31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637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F41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9C5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07A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168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40F093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EA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DB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35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58.928,93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4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58.934,00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9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0A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2C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8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1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3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DD17DE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EE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A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69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58.928,93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F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58.934,00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1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2F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9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7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9C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52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E5793B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82E8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K100021 Rekonstrukcija staze na groblju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DFD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299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F61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52.490,00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A1C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55.145,00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CA89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55.145,00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FF8F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2F01A5" w14:textId="77777777" w:rsidR="0007785A" w:rsidRPr="0007785A" w:rsidRDefault="0007785A" w:rsidP="0007785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#######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5F13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105,06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C7F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55616B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A164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4F9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848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165,90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2ED5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498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C5E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30C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773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204,94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8CC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38C1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5FA621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0F9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4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D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165,90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D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B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10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8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F2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204,94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F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5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8FE308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DBD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F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165,90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E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42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8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D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6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204,94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9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1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93A9B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758C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649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720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BA7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660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C39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777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3884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FF2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195,50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D7B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234B4D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164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1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3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A9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E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0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7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16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6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86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77F097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A0C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12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65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1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D6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C5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43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F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53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195,50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7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E13955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ACAC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25A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48CB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15E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E9D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E52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4DD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B10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EEF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0E5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B40266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000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E8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31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A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6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A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9E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FC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ED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E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3EFAA3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CC9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7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8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4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12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46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16.720,00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6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D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0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B4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E4DBD3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302B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ADE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96F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9D0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FCD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C4F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EB1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F84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8BC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BCB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B1C3B7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64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3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9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1C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E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C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25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20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B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D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9A7407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BB7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A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F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B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3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FD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06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2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8A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83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E9A11D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185D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7D3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6C8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44E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464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9C58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C17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6B2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B1A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3F4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F373EA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B46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0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7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4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32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C0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F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96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D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01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49E6DD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3F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6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B2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2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9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6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9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1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CB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E2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6669E7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8116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K100023 Izgradnja nove zgrade dječjeg vrtića u Dubravici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F100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FE4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84.610,79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092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39DB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6BB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534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B614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5EF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EF8F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93C8C5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9CF7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8BD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51D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12.011,41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CA8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C32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DE2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027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EC4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5EA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3F7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01686B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DA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A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C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12.011,41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69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D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F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4F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0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5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B8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19EDD6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13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90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F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12.011,41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AB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E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7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3F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51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43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8C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46AE85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FF2C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2D2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2C5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72.599,38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841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B9D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6F3C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712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CF8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4EE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0A5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31DC23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D17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1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0C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72.599,38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E1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42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02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6C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AB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3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4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8D7BE6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2C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BE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B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72.599,38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76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FF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59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0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64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0F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08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435DE3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B109F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K100024 Rekonstrukcija nerazvrstanih cesta - Ulica Svetog Vida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D8A6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7349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D11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50.445,00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190D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50.445,00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917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50.445,00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B8E6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358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0B3D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4A8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A8C8A9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AA08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D05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9E5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681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FD3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FB8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2B5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470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45A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266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78962B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C5C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D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90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F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5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55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4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1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9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0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498485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8A0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0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5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3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6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E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E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2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3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9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D712AE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B2D8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DA5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863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EF6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4F2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4FC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5BF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B45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CFE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AA8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A9DE43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C1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3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93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A9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75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2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2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F1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AA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CB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BAE470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631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5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C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F8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5A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08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44.465,00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FC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9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6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2C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5B5D6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705F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K100025 Rekonstrukcija nerazvrstanih cesta - Otovačka - Vranaričić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BF6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FC6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0172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24.490,00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5B1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24.490,00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52A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24.490,00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0A79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BE2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481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579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69F5A3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0196C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177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5820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374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65B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871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763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DB5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98B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011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C780E9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EF0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EE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0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F1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AF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8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B4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DA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94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2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6BD53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032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08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9B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94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5D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B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2.590,00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4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0C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60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3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5FB153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DE4C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ECD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584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D21E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E41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E5D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C0B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848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17A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D84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94EB0E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D0C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8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10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28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6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9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6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C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F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B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2D8BED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53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B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D0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D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8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6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18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1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A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C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5F49DD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DE46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K100026 Rekonstrukcija nerazvrstnih cesta - Vinogradski put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FC9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46F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D737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30.661,00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56B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30.661,00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608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30.661,00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D94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0D6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422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739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1C41DB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56F23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787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E5F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02F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62F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7A9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FE6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029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F37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632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A638FC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7B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8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1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5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2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FA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A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92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2C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C3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792CB9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B63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5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FE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5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5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E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62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C5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2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A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99F4B6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A58C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B63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3E6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8A4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9FD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455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BDA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49B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B20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B01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9F003A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F67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7F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7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4F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2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05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9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A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96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FC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D46FA6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206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7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E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E4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9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0B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27.211,00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97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44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8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A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C666EE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00E24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Tekući projekt T100009 Legalizacija nerazvrstanih cesta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6E6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650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4.723,07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639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3BD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C08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6BC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2DD4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0B2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A81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2CCAB1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99B0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CC6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642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027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049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52B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DF9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379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108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81F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DECEE7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EE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2B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A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F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6F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3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A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33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F6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6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37FB9B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96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E6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ED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0B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8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E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77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4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A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18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78F5C1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4809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501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3DE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3.130,40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FA2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5DE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4A3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C3E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5E1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152,70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538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D8E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F8D835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2FC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9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3F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3.130,40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8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E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51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B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C8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51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25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CF78D4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64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A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8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3.130,40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12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48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B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4.780,00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5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D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E7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F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F0DF25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35A2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716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81E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9C2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971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87E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A1F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105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BED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25E6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5D1BDA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395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A5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7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2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5A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38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6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7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A5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B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7EEEA3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B3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0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F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10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54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64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B5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6A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7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36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C53710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C704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Tekući projekt T100010 Evidentiranje komunalne infrastrukture u katastar i zemljišne knjige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C89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C32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D56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3B8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8BAE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060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F9A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485,98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C614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015C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2A273A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514E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FD4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A48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61C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D29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E1D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3C1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87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485,98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007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7AA8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6D9881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25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70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0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86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3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8C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0E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B9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485,98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B9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5C3A55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9E6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9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4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85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23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C1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4.515,00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8B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7F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485,98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1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7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97513A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AAB1C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1004 Gospodarstvo i poljoprivreda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7206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2.594,73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8201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3.212,30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6D63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A019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0F58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D0DF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123,80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2909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49,72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58F3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8DD0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B8C312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7F5C2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Poticaj za razvoj gospodarstva i poljoprivrede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E71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968,88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A6E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1.480,27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859E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C57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6EB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6A5D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3F5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107,89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159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206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CA102A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68BF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48B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968,88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64E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1.480,27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F79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D58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F18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3D54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CE62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107,89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477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EB9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31E10F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B5D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F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968,88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D1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1.480,27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2A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92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F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57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3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107,89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A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0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07294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7E5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3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968,88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1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1.480,27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4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92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FE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C9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C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107,89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5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09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8EA615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BF7F4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A100003 Sufinanciranje programa i projekata Udruga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1AD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97C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4E06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A4C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10A8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F8B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AA2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949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C606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069D68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5719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39B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F27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D39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0C6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AA2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924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1A0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42E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1C6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555006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65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CB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0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53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94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C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6C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0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62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0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EABC52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B1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88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F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3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17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DD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9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FE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C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B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8EACDF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8228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A100004 Program zaštite divljači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113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2A83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1.732,03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BA7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55F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C13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F40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E40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0147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4DA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4FC5CD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CD20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31B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5FB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1.732,03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74A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629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607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D1B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386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1B9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599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9781EE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875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E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E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1.732,03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EA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A8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F1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C8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F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5E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5B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0D19D3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1D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2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1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1.732,03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7C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0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30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3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E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1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9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142337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9E3A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K100002 Planovi razvoja Općine Dubravica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E99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1.493,13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BDA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C8D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CED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067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D3C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853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5AB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747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203904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E0EC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92C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1.493,13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186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D64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290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A7A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CFE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E5F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BA1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D6A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2FF23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43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F9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1.493,13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DD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8F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2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4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7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1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9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261F0D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95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7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1.493,13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E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F5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FA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A5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E4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6B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F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B40918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617ED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1005 Javnih potreba u kulturi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4CA9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83.944,13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0D46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66.135,77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694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87.894,00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4F85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87.894,00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CFC0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87.894,00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2973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78,79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46BD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F071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3A78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861886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1C899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A100001 Sufinanciranje programa i projekata Udruga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654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8.096,08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65F7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8.228,82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581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11.285,00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18C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11.285,00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9AEC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11.285,00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EF2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AFB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25E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0A2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BC0A3D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9D42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C60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6.768,85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6D0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3BB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DF1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D46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AEF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1BD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144,24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8F9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A02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2590F4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F88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2E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6.768,85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A2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3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5B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E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1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51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144,24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A5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F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20EA53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30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9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6.768,85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E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6.901,59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C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3C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6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9.955,00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38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B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144,24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C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285B5B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4F9D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14B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6C9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1CF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4BE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712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F65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39C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4F8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E94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FE8F38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084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4B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1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7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0B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1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9A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9E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6F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4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490BA5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63E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77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32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1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0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F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1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9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D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D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358E80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8E2C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A100004 Manifestacije u kulturi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3205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10.495,31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D7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14.373,87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559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22.969,00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613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22.969,00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83F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22.969,00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A609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136,96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C15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159,80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392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AF6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845AE4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B3E6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4A1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5.186,40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0D0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7.074,12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BF3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B78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3D94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AC0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2A2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219,63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F566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567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119578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DB3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01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5.186,40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B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7.074,12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3D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2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3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4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D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219,63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5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A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269893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C8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C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5.186,40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A5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7.074,12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A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D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8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15.537,00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9E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136,40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CF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219,63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9F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C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18A661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1334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83A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DE9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F7A0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240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22A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79B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A7B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674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D4F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4DA5A4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9EB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5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5D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3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2A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5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8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94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72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27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A3E12E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C9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B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5.308,91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F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7.299,75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5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8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C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E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9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4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0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8CD183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80E7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A100005 Ulaganje u objekte i sakralne spomenike kulture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0EB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41.341,50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A79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30.260,80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816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1D0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47B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A6E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73,20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C05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145,64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1229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C3E8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FF4148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277AB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C35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CF43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3.583,52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7F9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006F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CEB8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61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FAD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37A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0020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5C5816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39A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23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8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3.583,52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9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4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8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DA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3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00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0F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06C18F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F61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5C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D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3.583,52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D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2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6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1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7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7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E1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E02ABC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5C6F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FD8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197,43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0861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278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2BC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918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ED9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133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D34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C8F2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56BE0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7B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89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197,43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5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FD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7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3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D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4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03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C7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CB9313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19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FF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197,43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1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75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6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A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B0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2E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97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A0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A6E4E4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12A3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EA0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AF2B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26.677,28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314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E1F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FF5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EAC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DDE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152,26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C3C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E10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7CCCE1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F1A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1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29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26.677,28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C3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3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6F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60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B7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9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ED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B1CD97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6B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A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C0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26.677,28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89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C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40.620,00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F4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AF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152,26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74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5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8014B8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0790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A100006 Materijalni rashodi - stara škola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BF31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4.371,54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8B5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9.157,88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B06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0088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6CE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B946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209,49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2CD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2E5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4D8C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FF3CB6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BC086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A7F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3.359,98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FB5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9.157,88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327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E60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D0E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D57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272,56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5C2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ECC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F8B9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11AAE0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7B6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0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3.359,98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00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9.157,88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61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C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65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37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272,56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A0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E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5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B626D5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5E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7A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3.359,98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D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9.157,88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E1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1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B6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9.435,00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79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272,56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8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D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9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68CB33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91A5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547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1.011,56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335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E1E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82E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DB4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A73B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828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5441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EA7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1B68B1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44C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E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1.011,56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0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BC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7E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6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9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FA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1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06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AB433E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898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00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1.011,56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A8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D2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39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2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49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65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A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B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D47645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76B7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A100007 Pokroviteljstvo Matice Hrvatske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1E8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DD98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22D6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9561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F74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6D9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C3F2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3AE5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929A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BC2C78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0EDA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981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8D1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C9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4C6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892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0BA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58E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8A4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257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7AE4F8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B5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0A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5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7B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40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5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6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20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D5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5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A33AA3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00B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2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5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F8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49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B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12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E3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6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16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722064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58FC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K100004 Obnova sakralnih spomenika stradalih u potresu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A1E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19.506,98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CD0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D6E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180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C48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338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9E8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E944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480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9C6E7C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723C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4C1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11.364,39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2FD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0C26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05B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4FC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B93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779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F6B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1B0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CA30B6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B2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3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11.364,39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7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29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C3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E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0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11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04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66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EA317E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3A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8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11.364,39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4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32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3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C5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5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DD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BC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0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1E970C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9E37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6.1. Donacije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957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8.142,59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AE3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B4B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AB4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C0DE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36F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615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070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9CF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68271D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A5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91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8.142,59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E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ED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F0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A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B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5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6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C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A80D65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AC9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0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8.142,59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D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D0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3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7F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2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C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B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03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AB949F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CF27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K100005 Ulaganje u staru školu - potres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EDE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0601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77A2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014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0FB4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4A3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42E9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31B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24B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B32392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6AE1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0A4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A48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571,38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1B7F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9DE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98B4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4E7E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065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23A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E8D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3330AE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27A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DC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C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571,38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47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7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BA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90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4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60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9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AA1A01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41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A7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4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571,38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2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CD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E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04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F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E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8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6D8F5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7C41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A54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A9B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3.410,30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AE6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695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C68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3AE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2D2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AF0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1C2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DB5D2E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59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3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2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3.410,30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22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6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D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4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65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17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3B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C7AEB3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20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94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09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3.410,30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4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ED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9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2A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A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D6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12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70D326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9EA22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1006 Socijalna zaštita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BE9D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66.840,64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A1F6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142.473,12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7CB2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127.528,00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E81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18.452,00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F13D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18.452,00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CB1C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213,15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FF28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89,51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B585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14,47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D4B4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85F7B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52F8F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Troškovi stanovanja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64F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CB8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C0C0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B7FB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3399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9FED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715D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BCE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3E4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D77E39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1661E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768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E52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D99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399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C35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48E8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E91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B84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EF4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142562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E2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35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5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05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E6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8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4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C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26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E5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B02EEA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22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4B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14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32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B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A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6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A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72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C4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D2A1F8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A5E8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91D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CB5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201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D41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F7A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56B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8AA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EE8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39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255ACD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6AD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0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72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4B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0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3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4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24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7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86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470612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0FC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CE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1.532,95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E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0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81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02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50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C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8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B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638082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B96E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A100002 Troškovi prijevoza starijih osoba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889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F40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7808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DEE3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C657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649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FC8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F4F6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689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78EC2A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E5D5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FDF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44B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D8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713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C59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385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668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47A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103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9C1AD6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5C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F2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4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4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9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7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BD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D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0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9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9E45CE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64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4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FE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6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39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53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7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7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60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72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EB28D0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DBA2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A100003 Pomoć socijalno ugroženim obiteljima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A49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4.298,51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8503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8.374,80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DF92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0438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302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46B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194,83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083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EEEB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5C8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027AD2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8BF9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C29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4.298,51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5CA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8.374,80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36F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082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27AF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637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194,83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143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280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B66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E61DE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312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5E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4.298,51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1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8.374,80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9F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4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BE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10.088,00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1F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194,83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1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23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2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C3747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74B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90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524,50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F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663,61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6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B7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5C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3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126,52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99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13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1B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932CF3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A6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1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3.774,01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B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7.711,19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65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49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83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9.424,00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83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204,32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5C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122,21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F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5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202D73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4A98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>Aktivnost A100004 Suf.ljekarne, hitne pomoći  i prijevoza na radionicu - Zaprešić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888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1.641,93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92B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549,46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E81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2418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66B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1C48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33,46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19DD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573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B57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636F8A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7F3D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226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1.641,93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804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549,46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254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E70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578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92C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33,46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230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D41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E5D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432355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4CE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3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1.641,93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5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549,46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6A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8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6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FA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33,46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8F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8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63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A8462F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727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54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1.641,93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EC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549,46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4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B4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C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98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33,46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5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53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4B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61D703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6591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Tekući projekt T100001 Aktivni u zajednici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528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59.367,25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8D43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125.983,66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FA3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109.076,00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AEF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658B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A7A6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212,21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A83C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3612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895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7F28DC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666E6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74F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669,24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803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20.373,22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F70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5748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23E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41D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3.044,23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7D6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FF92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2F5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8C032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41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31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669,24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9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20.373,22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A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6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8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79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3.044,23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E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6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1B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4B2968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F9E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F1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669,24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7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20.373,22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F7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18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D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C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3.044,23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51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0C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99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F58FA8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45529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E68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48.992,68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7B4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105.610,44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115C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105.622,00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71D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47E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E6C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215,56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66E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48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742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F5C4FB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DE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12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7.532,01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2D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98.204,51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41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98.216,00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81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D4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3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1.303,83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5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D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7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325960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EF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C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62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23.382,02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B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23.383,00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4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F1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1C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C8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6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93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59A5CC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55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A8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7.532,01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94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74.822,49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F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74.833,00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0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6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C9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993,39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4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6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0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EC47F9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DA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D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41.460,67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D1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7.405,93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4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7.406,00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A1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E9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47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7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59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B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94337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C8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E8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41.460,67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7.405,93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B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7.406,00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ED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15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C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17,86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4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7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4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208EB6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CDB9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1E5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9.705,33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547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A02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34F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9DA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BFC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360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B1D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9D8B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EC5A9E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212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6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9.705,33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B0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AF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60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28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6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B0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3F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F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21EDFE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698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D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9.705,33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13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C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D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0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F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2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2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BB4A8C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804E8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1007 Zdravstvo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5242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162.640,56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CC1D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425.946,39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9C59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2C39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A1DF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13CA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261,89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3B94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C40B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0234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7723F8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BBEE4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A100003 Sufinanciranje hitne medicinske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0E9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110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B6D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8E2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17F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3B7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09E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E50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34A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C6939F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CC07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070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B54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A51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1BB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00D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D3A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0584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95A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BC2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131CB5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E35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71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1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E3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9D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9B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F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6C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C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9E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0D484C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A47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D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6D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ED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2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1F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9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EB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5A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7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14844F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5F76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K100001 Izgradnja poslovne zgrade - ambulanta - Poduzetnički inkubator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0AD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162.640,56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A3DF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425.946,39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CD63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7425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E9B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3EF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261,89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09F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DEA9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9F6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4D7193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8A07C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92D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4.998,91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4F5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34.316,57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0DE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22F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9A0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C5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686,48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0539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37B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9E7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7C9879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797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E1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4.998,91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D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34.316,57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AB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06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8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6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686,48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8C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9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51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5E83D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A2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A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4.998,91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DF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34.316,57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A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5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50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C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686,48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7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7E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0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DDC877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3E83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4.5. Prihod od komunalnog doprinosa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F95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1EA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D0E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2110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B30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98C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325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B71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072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17F422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BD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B4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9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3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D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FC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0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5C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9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F0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5E4B9E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EC4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31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5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3.318,07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2A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1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0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88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8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2D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9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1F702F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CD3A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03D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62.877,56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7D8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182.429,78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D98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CB3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D7C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AE6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290,13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39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7F0C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0F2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E89579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8B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A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62.877,56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4E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182.429,78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7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4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38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3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290,13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EF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6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4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832C71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04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B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62.877,56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2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182.429,78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B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AA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BB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5B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290,13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DC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B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E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F7BEEA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BE44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7.1. Prihod od prodaje nefinancijske imovine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0DF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94.764,09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44A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6.797,76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B85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42F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161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B63E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7,17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CB6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6FE2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A32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464E67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A18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3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94.764,09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4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6.797,76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E2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88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58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5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7,17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A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CA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A5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47B2A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F9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A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94.764,09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18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6.797,76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1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8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B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28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7,17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1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79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C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CB21F5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0EEC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486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330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8780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820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192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CFF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D1C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08D3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23B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D9E07B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69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A5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B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6C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CC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8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3A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0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60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7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82F69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E8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E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60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199.084,21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E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FD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8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85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B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6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9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C6E3AB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DD221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1008 Održavanje komunalne infrastrukture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7179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173.219,42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3F2B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625.396,50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7ED1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616.346,00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445A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618.346,00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4CF7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618.346,00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C30A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361,04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8949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98,55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C459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100,32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BBC4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20638A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CE6A3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Javna rasvjeta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CEE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29.254,91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4E6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40.215,02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7460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B2CD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41B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47.255,00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2BC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CE9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117,51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B763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C97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D77CEE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8366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C28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8.212,83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B50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B920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2210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AD5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B78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193,93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66DB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146,64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31E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F7E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8E36C3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50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D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8.212,83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7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6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B6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A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05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193,93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D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146,64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0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79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E7E063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C6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19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8.212,83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3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B7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44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F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23.355,00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BD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193,93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F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146,64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E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3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1AF12B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1C05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FC27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21.042,08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4B3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9E4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B54D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920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476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3D2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1A6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380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F011F8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BC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0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21.042,08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AE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A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C4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62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4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25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1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3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76A21E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CF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2C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21.042,08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E6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265,45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A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5F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7C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5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1,26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1E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E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C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C523A3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25A3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B4F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2A1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24.022,83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AA6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C32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DF4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688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862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FDA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A82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0C137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61F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4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A1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24.022,83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9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C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B0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C1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7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DB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4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D4991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47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E5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5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24.022,83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3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71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2B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23.900,00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AA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1E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BF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34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8D8B53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79B2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A100002 Održavanje javnih površina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B71A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6.979,26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8748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12.077,77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64D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12.089,00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D9C1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12.089,00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DAD3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12.089,00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DEF5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173,05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B66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1D72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FB8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5552E3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DD5C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F0D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1.135,12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042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8.494,26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EF3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2D1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79B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D60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748,31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A16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0C8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3E8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5BB6C3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E14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871,00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BC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8.494,26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85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5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C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6C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975,23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3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CB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F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DE85B9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7C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8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871,00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4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8.494,26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FC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C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E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9C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975,23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AC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1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79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29800D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A3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C9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264,12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8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A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2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76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E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FE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7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90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6AC0DC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009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60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264,12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6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6E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22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5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C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2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3F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A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DF1B70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982C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BE7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5.844,14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8DB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0E1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0B3F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129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155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CDA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809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A6A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1EFAD9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7DA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3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5.844,14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1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D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63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7F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F7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2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AD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9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7121EE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8BB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0A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5.844,14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EE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4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D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6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9A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6C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2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B3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3E1D86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8083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F00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005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3.583,51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ED8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128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2C2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BA9F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156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24E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325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C09146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61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90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E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3.583,51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4B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B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45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B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56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E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D3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571EDA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4C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F0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0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3.583,51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97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87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1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7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FA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A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96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4CD827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B8081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A100003 Održavanje nerazvrstanih cesta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A8E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25.810,46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911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40.244,85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45D7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22.424,00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D9B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24.424,00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1679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24.424,00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84B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155,92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42F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55,72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787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108,92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1E55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9299F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2857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7F5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11.616,55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21D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24.052,68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B7B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CCE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968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027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207,06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512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446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04B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C773F0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56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6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11.616,55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E3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24.052,68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BE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DA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66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B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207,06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A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0E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86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4AD6DB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62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4A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11.616,55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9E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24.052,68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A0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6.111,00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B1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8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8.111,00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33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207,06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C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25,41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1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3C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6DF07A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55D31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F6D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14.193,91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69D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C12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6D1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546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C4E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494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ED2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899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A1BC15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43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03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14.193,91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8A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F3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E0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8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F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5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F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8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D380F2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C1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1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14.193,91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31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8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D6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3D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5D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4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ED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D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E8768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A3D9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964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3C1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16.192,17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647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444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F69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278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663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E28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F92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473F32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62B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73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B7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16.192,17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D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30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4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4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5C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6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9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A24D69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A2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2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23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16.192,17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0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0D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F6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16.313,00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A6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9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22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B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CE2E5B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48438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A100004 Zimsko održavanje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37D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6.180,32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210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7.963,37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3B4F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A86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BD03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C38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128,85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1695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681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140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8A7015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4C4F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576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2B1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BB7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D00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F3E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E08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21E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101,46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1F0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805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C8BBC3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52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EA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9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52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93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F4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1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0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5D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7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51A377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CA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73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A5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0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33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A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28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71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101,46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D2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9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894DDF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DBD3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0FF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6.180,32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3DE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04D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718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35C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805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DCD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44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E87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43BAF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6F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32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6.180,32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F6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1B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2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0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6A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25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BA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8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04F0F0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C3C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0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6.180,32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7B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2E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9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0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5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5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79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B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440B4E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0A8E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4.4. Prihod od komunalne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BAD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AF2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7.432,48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1F1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050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C1F8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5C6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74F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A7C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4EE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C59BA5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D0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8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5C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F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06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A3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89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4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3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90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7D8CA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869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4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42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7.432,48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90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E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6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7.430,00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2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4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7D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A5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06A52C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53BF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A9E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E21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B290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B38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316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7B8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D8B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97,95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6D0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B34B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E62287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77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31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B3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6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C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5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2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13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B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DC1178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EF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7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C6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2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4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7C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B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B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7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C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B42F6C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B0E0A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A100005 Groblje, mrtvačnica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720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1.295,34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8C4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6.105,25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F17C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35B6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8D7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D3D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471,32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7B2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1CC7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63D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ABEB31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01F38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773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6B0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161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431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960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3D6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6CB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D76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967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A15AC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F6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D1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94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0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B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0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6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4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04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5C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2B582C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06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F1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50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FC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60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8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137,00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18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1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103,22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B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1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64B039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673A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6F3D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1.295,34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C4E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194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862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CA1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AA35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569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774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0D6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88C406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F6D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BC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1.295,34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C4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15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B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62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3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5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8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2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DBB350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6F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A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1.295,34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A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7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F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1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3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1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4C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5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A7AA73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DC56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4.6. Prihod od grobne naknade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9D5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3DC9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4C7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15C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6F3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51D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9C6E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F58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FF0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8CBD11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19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67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8C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7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B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A1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5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F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E1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6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C92E54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6A0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30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F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5.972,53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AD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7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2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76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E4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2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E009B8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73259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A100007 Održavanje ostalih javnih površina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701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6FE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0720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C55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A77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31E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8DE8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266C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1112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2F5FBB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ABB9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DB89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CCC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D17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22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4CF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FDE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BD3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B6A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5F6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D9BEB5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F02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2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2C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D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87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D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22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9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E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B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8E4C32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75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B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6A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2.123,56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92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D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47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7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3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E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FE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9F371D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F8B7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A100008 Građevine i uređaji javne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36BF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4F3F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53AF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524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0233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0BC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AC0E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450,38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AAFA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F81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DFC3CE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2BB1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F47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922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248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281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AF0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31F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EFA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6DA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A6B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91E867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766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3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8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7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3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D4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E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4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30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3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EA0D60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5F2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C9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5E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C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67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F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0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8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23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C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3CDD61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F67D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F7D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8C0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C0DD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52E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7EF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550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B95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199,85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185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896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FFCC16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35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6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3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2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6B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D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B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67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9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E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F694F5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D2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C4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2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530,89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6F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02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A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1.061,00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3F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F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199,85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95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EE0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574E82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5C3C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Tekući projekt T100001 Pojačano održavanje nerazvrstanih cesta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0476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103.699,13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5016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71C6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DEB9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8E6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817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700B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82B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E36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66E0C2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B205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5AE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25.523,71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81A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C15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2D5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71A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DB1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7FD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D4A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C1F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A37ED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329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F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25.523,71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E6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F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43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26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42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2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F3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AB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53E1F7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EA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C0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25.523,71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68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84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1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C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0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F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03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32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E6F365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9122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4B70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2CF5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AE8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66A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D5B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45E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78A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89F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2C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707A5C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06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7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D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D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88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C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E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1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3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28A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BC550B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16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9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BA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F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6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D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7A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C8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00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6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23F7D24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7223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7D9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74.193,74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25D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652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632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C9F5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F61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C59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1AB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5A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73D5F4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05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A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74.193,74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3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61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0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F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6C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0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0C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33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A2BB0F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B15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7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74.193,74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00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C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A0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2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F4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D8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B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5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E87D7E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31D0D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Tekući projekt T100002 Sanacija nestabilnog pokosa na lokaciji dijela Kumrovečke c prije k.br.188(kč.br.1943/1 i 1943/12)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4EC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7EC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168.883,14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7D4D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0399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242F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922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F19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95C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3C2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62FFE9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2332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113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934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168.883,14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7E6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8B2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ACD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D38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7E2B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55A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9FE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38F72E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FE8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D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7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168.883,14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1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78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A9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BE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6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7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80722B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E0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6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D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168.883,14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5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2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0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168.992,00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E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56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C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4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120EC4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B601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Tekući projekt T100003 Cjelovita obnova mosta na potoku Sutlišće u naselju Vučilćevu (k.č.br.1249/3, 1519/3  i 1268 k.o.Pr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32CA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877A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347.252,65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4EF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347.264,00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234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347.264,00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19E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347.264,00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B0B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3BF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47F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2C9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8E8161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55C2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DF1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616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336.369,38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059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21E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777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205A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F4A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DE1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8A3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1CA55E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59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B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5C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336.369,38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1B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0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3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06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5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0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9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2E10A0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78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2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4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336.369,38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2B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C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00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336.380,00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C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9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AF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D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AE5BCD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B272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9F7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E7A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10.883,27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053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3C3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93FE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681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3F3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157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CA0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E0C6B6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3A8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1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7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10.883,27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76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1D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12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9B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D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6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C5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4F9443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1D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6F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F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10.883,27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F0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F8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B3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10.884,00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C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9E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48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34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BF3EA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BA3AC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1009 Zaštita okoliša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6D03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28B2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94D28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05C8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FBBA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3EA7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B1B8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05F7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0117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443F16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A21A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Održavanje javnih površina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8E1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AE9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EC8F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7E4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F287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80A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EB82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EE78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9E2D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52432E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0999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01C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E75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536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E57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715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F97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6FB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C1B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F29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FEB248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5E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08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B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A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97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11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78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3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4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78886A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675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5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4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5C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3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2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7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1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A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5B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8C2AC9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327A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55A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FE3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5F2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88B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B90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B4CE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8AA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0DE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5B5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B616E8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A08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1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A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D3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D9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1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E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A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F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AE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E62BCB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669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D9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A0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FF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6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4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5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3A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E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EE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7C855C0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DC98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K100005 Odvojeno prikupljanje otpada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880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356E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D487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A1C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D35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6054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F32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8647D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7DDC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93A39D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7A4ED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ED6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E04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022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96B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D29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0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A70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936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CAD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DF70E1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80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FB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A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C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0A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BB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8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A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96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B6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EF3758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92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9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19.894,54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04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A4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9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8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DA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2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8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0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DD2B61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EFAA76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1010 Urbanizam i prostorno uređenje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6B27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C870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9E5B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3948F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B142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61D0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93F3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E805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2606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9BA0C1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1107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K100003 Izmjene i dopune Prostornog plana uređenja Općine Dubravica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0152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D4B3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790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FEF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CEE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D9D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BE35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59F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B4D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78FDA8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FDBD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094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E24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F01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BCB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8CB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ED0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977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8BD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EB3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30CAF0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47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7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52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7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51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78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DE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F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8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C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C34FDF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02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AD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56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7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4E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9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8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91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9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4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6EF3EC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0067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592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E1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B69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D87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FC5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AF0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F63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A0D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8CB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E981A2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BA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9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0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4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1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33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F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35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BF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0D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A90D5B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D9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E7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60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5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81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B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B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4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6C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A473C5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43BC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5526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A9DF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911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AE6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A21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EC8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298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592C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86E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5F06AD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66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CF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CF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5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48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5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C7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22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0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4E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E77C06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7A8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8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26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A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3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AC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10.350,00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A6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1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C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C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A1EA0A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1C57F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1012 Vatrogasne službe i zaštita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67EC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41.895,53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EDE2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75.917,45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12BA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77.693,00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7BF0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77.693,00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CD62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77.693,00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3D76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181,21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E5BE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BD20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81C2E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D5432F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073D1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Vatrogasna zajednica i Civilna zaštita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BF0A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27.004,62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288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32.118,92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E76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3734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8F0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CA1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8CEC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69DB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2E9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6DF20D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3853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99E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27.004,62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B8E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32.118,92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C610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F38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C0E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007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C0A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102,40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B2F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EAF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E05323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5DB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3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27.004,62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0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32.118,92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A1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8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7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32.891,00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B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118,94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6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102,40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8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1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9EDFDD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8B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9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12.405,10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72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15.926,74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ED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C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0A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5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128,39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5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4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D3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64A9AB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DAA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25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14.599,52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5C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16.192,18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AF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32.491,00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0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32.491,00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5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32.491,00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A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110,91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0E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200,66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D5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16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5DA718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F458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A100002 Javna vatrogasna postrojba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BB82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580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C0D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5804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AF5B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013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E1AD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89F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3F5C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F79B48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27A2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4D4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644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F83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5CE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994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27D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9441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A74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CB8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44F1B6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A83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F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6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A3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F2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7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8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F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87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3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8102CE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0D6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6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BC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C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39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71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50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8C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3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0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5F916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856F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K100001 Planovi i procjene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C23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E8CE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4DF5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3A4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903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8CA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BD99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9EC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0CB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0348CA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CEEE5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9AA4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53B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2CC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95E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FB8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C5B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128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DC07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EFE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FD8D03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371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45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3E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05D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A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4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D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D8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F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49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5A03DF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433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82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7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D2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F6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8B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FC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73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E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94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0C287A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75DE69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226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9CA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B7F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17C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32C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7F9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3B6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3D2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E85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F414BD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11C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A5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6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2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8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67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75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6C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2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E90EAB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B33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55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11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5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44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7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62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9E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4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3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48DABBF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88C9C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Tekući projekt T100002 Izmjena stolarije i izgradnja fasade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B13E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14.094,57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5FD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43.798,53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162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D09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142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C2E3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310,75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E57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080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B13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FA6502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A7BA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780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6.850,81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89F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E74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125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E58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6CB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19,37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89CA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F69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98B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0A856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0C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0D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6.850,81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8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0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6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53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74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19,37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EB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6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B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F6A0A9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23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9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6.850,81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AC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1.327,23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3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F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19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EF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19,37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4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120,55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B6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1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3D41F2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5D76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5E8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7.243,76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446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4AB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F14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DC8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BC2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586,32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506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6A3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A59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337C4A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96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3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7.243,76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A7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18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F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D2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2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586,32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B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4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8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0A35A3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454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6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7.243,76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83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42.471,30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1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5C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2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42.472,00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7D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586,32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A4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41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86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37BD26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C7EC0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1013 Turizam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B6CD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14.805,25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0390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13.829,71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C24E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550.882,00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46AD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534.954,00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6F20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534.954,00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4241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93,41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D22D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3.983,32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32C5C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97,11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DA79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472A80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443F8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Provođenje programa razvoja turizma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593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1D8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7.326,30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4EE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D32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69B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B5AC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212,31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28E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FC2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7B4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A7CCD4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4E64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385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B65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7.326,30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69D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97E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463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9BF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212,31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16F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55,44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4BE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D7E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7486452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F6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E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91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7.326,30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7D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0A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B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0E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212,31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00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55,44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4B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16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788629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06E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0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3.450,81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C4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7.326,30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C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5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6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4.062,00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02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212,31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7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55,44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0A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29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3672A5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3AFB4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Kapitalni projekt K100001 Izgradnja kulturno turističkog centra (prenamjena stare škole) u Dubravici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74E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9.788,31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0EFD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6.503,41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77E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2C5F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F10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699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66,44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853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EBD1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C569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B91E39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F14A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574E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497,71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7D11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454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CA0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CC1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AC5E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26,67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1E0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2951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F6E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902329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81D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92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497,71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1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A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0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6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B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26,67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8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B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21ACA4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484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18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497,71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3D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132,72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D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8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AE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E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26,67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31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19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16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987D12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DE2AC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DD0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64E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83C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7B6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E42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8024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F9D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B2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E68B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4B318A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459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9B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67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4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6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6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B7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FD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8F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5C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2EB82C7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9DA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B5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B0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2.389,01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F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6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4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93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0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F4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4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578450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E6A7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7D2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A9A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7C9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FE6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18D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E11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3A7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6DF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10DB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02FA13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063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3C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4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3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9AE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6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F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6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8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9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8E3CAD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B6A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D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9.290,60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1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FE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ED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C8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7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42,86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7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E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6F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DD388F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E8925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K100003 Rekonstrukcija kulturnog centra Dubravica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2C1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18CB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43C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546.820,00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D39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5914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7DE9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25E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7678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97,09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FF6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9834D0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A7FF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AFE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42F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8B5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435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CF2D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92B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323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4F9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E33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B75FE2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5C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8B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3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3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63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8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EC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D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3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A6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ABB459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654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39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B4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B5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1.328,00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E8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3C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C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0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3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7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95E54B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8B42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D481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443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E0B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90C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10D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2A1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D4E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FD9F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CA9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D09E23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89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7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B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D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C6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58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D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77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E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7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26E96A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188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5EE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F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29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E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FC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530.892,00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7E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7B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C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0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7645C3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7210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AA3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29E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86A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6BB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A72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B24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424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976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5CE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FE0D48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0A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0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52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1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69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0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7B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8B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C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AC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C5FF40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B2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3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9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E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CA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8D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6E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A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B7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27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E5C562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21736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Tekući projekt T100003 Aktivna zaštita baštine - "RIDE&amp;BIKE II"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42A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1.566,13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0191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351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170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2CD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0BC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9866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FE8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C8E0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79F2B5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1B51E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DF4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1.566,13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85A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F03C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4CE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0F22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5F2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12E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167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0D7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C9190A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F7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A9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1.566,13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1B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B1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D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EA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00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97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0E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1B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85E1F5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42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5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1.566,13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B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5D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18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6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E8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CF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EB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F7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3FBC8E3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E62AF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1014 Uređenje i održavanje prostora na području Općine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0B53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3.517,18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8C1C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7.565,20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263C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6.109,00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6F41F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6.109,00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750E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6.109,00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ADED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215,09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800BB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80,75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4DB0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682E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EE0CF1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8520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Božićna rasvjeta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FE16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2.653,35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565C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5.839,80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EE8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9322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93CF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B8E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220,09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417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47E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6B4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9FC947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5F41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318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2.653,35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25F9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5.839,80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9977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8EF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799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617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220,09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FE1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492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B1E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470B45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88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5D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2.653,35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1F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5.839,80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36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AF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1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E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220,09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A6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E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9D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FA9EAE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1AA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5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2.653,35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D9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5.839,80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C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15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2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5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220,09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5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5B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7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FABA50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A5AE3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A100002 Održavanje općinskih zgrada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8FE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863,83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ECEB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97A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6AA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318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73D8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199,74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948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69,26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A071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CC0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415B0E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67B5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7BB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863,83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111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947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97A9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061A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DF3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199,74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598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69,26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6B0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750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0B14C6E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3729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9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863,83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F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3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BF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8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5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49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69,26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C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A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C7C1B3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4D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7D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863,83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50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1.725,40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531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F5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FA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97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199,74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90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69,26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F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2E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7675CF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BF60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A100004 Uređenje autobusnih stajališta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8937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27652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0F0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341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50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1EBD0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713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B4D0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FA6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324649F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66C66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620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A038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EAD4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69B1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0B34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B58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B9E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3B4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EDA1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4AF691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DE0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1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02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01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A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18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37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8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2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3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305AC51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D4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7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E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5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B2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A1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64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0D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F7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3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067832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489AC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Program 1015 Deratizacija i veterinarsko -higijeničarska služba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6611A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3.180,34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BFA2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2.787,18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CA3E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D256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3AF7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2.930,00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32E2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87,64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3929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105,12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F1F1B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D3FB9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A59AB0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2065C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Deratizacija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EE97D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1.521,34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393D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C0B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C70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A36B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55D48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104,69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C7494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3543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D325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2CDCDF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2059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9CCB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1.521,34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FA1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152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DFB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7A6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07F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104,69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32E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F995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81DD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4481C0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685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06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1.521,34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A8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44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0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2F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15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104,69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125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0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9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353287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8DC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0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1.521,34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3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A0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8B7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1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19D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104,69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75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108,62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1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544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7110EC5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52C5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A100002 Veterinarsko -higijeničarska služba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1B7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1.659,00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9E8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BC6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CF09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D91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1C2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1193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0970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F28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37BEDE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6E65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0A9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1.659,00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719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12FDE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2AF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596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C87FC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DABF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EB7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EE6E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845094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782E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E9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1.659,00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3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C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A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7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8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6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60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0E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6E8C8DB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57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6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1.659,00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F0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3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A32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99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CF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72,00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84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F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B46787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E754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1016 Razvoj civilnog društva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9587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1.210,93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734C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948,97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4C28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B0B1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A0342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FD53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78,37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66D0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167,97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47043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78A45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5E7988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7A69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A100001 Potpore udrugama za razvoj civilnog društva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0E24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9382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206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F0DA3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EFFE7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01111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F86E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157,58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BD90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5BB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3FC630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3C25F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480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558E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F89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C23C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5E7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01C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77,78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261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157,58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E51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6B788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658B87F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16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B0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8F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B3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3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41C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32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77,78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5D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157,58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86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59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20538A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C21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EF8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1.194,51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D0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929,06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3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96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93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1.464,00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11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77,78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E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157,58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D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30E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59EEBAD4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A89B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Aktivnost A100003 Održavanje opreme - besplatni internet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6172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6E2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C9FD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F06F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B00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404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108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EC7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5AB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7F1383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232F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98F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72C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19,91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D0D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BDDC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CD552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7D8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B26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164E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9C32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1CFA276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751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D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C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34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26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357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E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FEE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BF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F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697641B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B3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9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16,42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3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19,91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4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8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9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AD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121,25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0D7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7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DC1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0635D79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4DD8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Aktivnost A100004 Održavanje opreme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282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AB3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BB1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1659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7898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8AD6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493C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63A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A5F4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0D717E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9BDF78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8D9D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A89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B4A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721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1A6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16CEF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F9E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E050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498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2EBCCC3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087B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16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D4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A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A0A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E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6BF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7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5D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F20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EE37ED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3E9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BE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7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6B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04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8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E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80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E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24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E02C9A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84A17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1018 Program vodoopskrba i odvodnja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3248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952,05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14A8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33.313,42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A33B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1DB0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FB8B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2D3EC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3.499,13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CF60E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35,47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C5E9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9883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010DDA9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FE8C9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K100003 Odvodnja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377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952,05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8BD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33.313,42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646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4CAB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61FC9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4F1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3.499,13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6396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35,47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8809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DFE9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BF961F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7E62B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95B7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9FDC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8.759,70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D232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31C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8D4F1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087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4E7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130,31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F68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07880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D35CE9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F4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6C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3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8.759,70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79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CB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72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F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37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E4E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BB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EFB71DA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1C6D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4EB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F5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8.759,70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66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2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0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11.415,00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D77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AC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130,31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00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6F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183B78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B6D65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0942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96,32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1966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3EA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CC39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8F6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E58F9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413,38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29F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740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3669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59AEBE4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58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D04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C5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36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6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82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1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413,38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1A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27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7E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1795750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82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BE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96,32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B33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635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3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F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A6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413,38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0E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D8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A84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1D6BAA71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76C53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3A3B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855,73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D5F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97DE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FAA0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BE28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F4B0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D7B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2B7B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6EB6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E8D69F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6174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60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855,73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0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D1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33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2D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C31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63A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7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31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553EA815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9DA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5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855,73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CF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686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1F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043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7C8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D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98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987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7F9360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32211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8.1. Namjenski primici od zaduživanja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ECA5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5D9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24.155,55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D58E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957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4C7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479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771B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3018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E75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AA84C0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3A2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F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F56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24.155,55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F25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CF5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2F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C10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A8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9AD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738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2BF33A7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3713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D3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1C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24.155,55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5B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AC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48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FF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B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9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1E4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60985656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2D3C32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Program 1019 Javne potrebe u športu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6B42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2.820,36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E8CE3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C142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DF20B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F818C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DB588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1.882,35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FB21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BF28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8230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48C79DB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4FDDA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Kapitalni projekt K100002 Sportsko igralište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B81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2.820,36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A47F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53.089,12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5228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F9DE7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97EF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53.093,00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963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1.882,35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B1F2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7053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F038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278447D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9AA5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1.1. Opći prihodi i primici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82B3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F8B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4F9B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C97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31581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D11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E3B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326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6C6C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42EB537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A0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F9E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CFA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77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66F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FC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430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48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B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88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0B1989C8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D11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BC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73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13.272,28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21A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A9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5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2E2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A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542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182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526B102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76990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Izvor 4.3. Ostali prihodi za posebne namjene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29A4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8B3B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23CA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DCB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4942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3BC5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CFCF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0914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12D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38B3FAD0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210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2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624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F9A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A75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0A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A8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94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AA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61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247150" w:rsidRPr="0007785A" w14:paraId="72A6829D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677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B95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1.592,67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3C7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A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594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5C6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6E9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09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88C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E6A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CE44D0" w:rsidRPr="0007785A" w14:paraId="17D24B0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DC654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5.1. Pomoći 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E8A1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54F4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F415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A8BD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53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D46FC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06CA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4E9D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C50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A5D2C6C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0C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lastRenderedPageBreak/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12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C51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97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F1C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635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02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2853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A6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C0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C276583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0106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28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39B1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39.816,84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20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A6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3E7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39.820,00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22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056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833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27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E44D0" w:rsidRPr="0007785A" w14:paraId="68152D9E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E3AF7" w14:textId="77777777" w:rsidR="0007785A" w:rsidRPr="0007785A" w:rsidRDefault="0007785A" w:rsidP="0007785A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Izvor 5.2. Ostale pomoći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8F0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1.227,69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3C3E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F3AF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65C4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F6A1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49FDD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A58FA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85574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3306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40A7EDC2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01CF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BE5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1.227,69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4C9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FA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0C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F90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36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2F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836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F72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247150" w:rsidRPr="0007785A" w14:paraId="61EE7A69" w14:textId="77777777" w:rsidTr="00326DAF">
        <w:trPr>
          <w:trHeight w:val="25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010C" w14:textId="77777777" w:rsidR="0007785A" w:rsidRPr="0007785A" w:rsidRDefault="0007785A" w:rsidP="0007785A">
            <w:pPr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D7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1.227,69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2B4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C29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48CB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77A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13.273,00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5417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EF38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A5F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0CBC" w14:textId="77777777" w:rsidR="0007785A" w:rsidRPr="0007785A" w:rsidRDefault="0007785A" w:rsidP="0007785A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07785A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100,00</w:t>
            </w:r>
          </w:p>
        </w:tc>
      </w:tr>
    </w:tbl>
    <w:p w14:paraId="24586D35" w14:textId="14DB0090" w:rsidR="000F7761" w:rsidRDefault="0007785A" w:rsidP="000F7761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p w14:paraId="5810BFB1" w14:textId="77777777" w:rsidR="000F7761" w:rsidRDefault="000F7761" w:rsidP="000F7761">
      <w:pPr>
        <w:rPr>
          <w:b w:val="0"/>
          <w:sz w:val="22"/>
        </w:rPr>
      </w:pPr>
    </w:p>
    <w:p w14:paraId="1596DD98" w14:textId="71C3FA34" w:rsidR="000F7761" w:rsidRPr="009E3B80" w:rsidRDefault="000F7761" w:rsidP="000F7761">
      <w:pPr>
        <w:jc w:val="center"/>
        <w:rPr>
          <w:b w:val="0"/>
          <w:sz w:val="22"/>
        </w:rPr>
      </w:pPr>
      <w:r w:rsidRPr="009E3B80">
        <w:rPr>
          <w:b w:val="0"/>
          <w:sz w:val="22"/>
        </w:rPr>
        <w:t xml:space="preserve">Članak </w:t>
      </w:r>
      <w:r w:rsidR="004F719A">
        <w:rPr>
          <w:b w:val="0"/>
          <w:sz w:val="22"/>
        </w:rPr>
        <w:t>2</w:t>
      </w:r>
      <w:r w:rsidR="00E92C6A">
        <w:rPr>
          <w:b w:val="0"/>
          <w:sz w:val="22"/>
        </w:rPr>
        <w:t>.</w:t>
      </w:r>
    </w:p>
    <w:p w14:paraId="57BFC019" w14:textId="77777777" w:rsidR="000F7761" w:rsidRPr="009E3B80" w:rsidRDefault="000F7761" w:rsidP="000F7761">
      <w:pPr>
        <w:jc w:val="both"/>
        <w:rPr>
          <w:b w:val="0"/>
          <w:sz w:val="22"/>
        </w:rPr>
      </w:pPr>
      <w:r w:rsidRPr="009E3B80">
        <w:rPr>
          <w:b w:val="0"/>
          <w:sz w:val="22"/>
        </w:rPr>
        <w:t>Obrazloženje uz Plan Proračuna Općine Dubravica za 2023. godinu i Projekcija proračuna za 2024. i 2025. godinu nalazi se u prilogu Plana proračuna Općine Dubravica za 2023. godinu i Projekcija proračuna za 2024. i 2025. godinu te čini njegov sastavni dio.</w:t>
      </w:r>
    </w:p>
    <w:p w14:paraId="72395B8A" w14:textId="77777777" w:rsidR="000F7761" w:rsidRPr="009E3B80" w:rsidRDefault="000F7761" w:rsidP="000F7761">
      <w:pPr>
        <w:jc w:val="both"/>
        <w:rPr>
          <w:b w:val="0"/>
          <w:sz w:val="22"/>
        </w:rPr>
      </w:pPr>
    </w:p>
    <w:p w14:paraId="1D79C2E2" w14:textId="77777777" w:rsidR="000F7761" w:rsidRPr="009E3B80" w:rsidRDefault="000F7761" w:rsidP="000F7761">
      <w:pPr>
        <w:rPr>
          <w:b w:val="0"/>
          <w:sz w:val="22"/>
        </w:rPr>
      </w:pPr>
    </w:p>
    <w:p w14:paraId="6336146B" w14:textId="0F319F0E" w:rsidR="000F7761" w:rsidRPr="009E3B80" w:rsidRDefault="000F7761" w:rsidP="000F7761">
      <w:pPr>
        <w:jc w:val="center"/>
        <w:rPr>
          <w:b w:val="0"/>
          <w:sz w:val="22"/>
        </w:rPr>
      </w:pPr>
      <w:r w:rsidRPr="009E3B80">
        <w:rPr>
          <w:b w:val="0"/>
          <w:sz w:val="22"/>
        </w:rPr>
        <w:t xml:space="preserve">Članak </w:t>
      </w:r>
      <w:r w:rsidR="004F719A">
        <w:rPr>
          <w:b w:val="0"/>
          <w:sz w:val="22"/>
        </w:rPr>
        <w:t>3</w:t>
      </w:r>
      <w:r w:rsidR="00E92C6A">
        <w:rPr>
          <w:b w:val="0"/>
          <w:sz w:val="22"/>
        </w:rPr>
        <w:t>.</w:t>
      </w:r>
    </w:p>
    <w:p w14:paraId="2CBA2F2E" w14:textId="77777777" w:rsidR="000F7761" w:rsidRPr="009E3B80" w:rsidRDefault="000F7761" w:rsidP="000F7761">
      <w:pPr>
        <w:jc w:val="both"/>
        <w:rPr>
          <w:b w:val="0"/>
          <w:sz w:val="22"/>
        </w:rPr>
      </w:pPr>
      <w:r w:rsidRPr="009E3B80">
        <w:rPr>
          <w:b w:val="0"/>
          <w:sz w:val="22"/>
        </w:rPr>
        <w:t>Plan proračuna Općine Dubravica za 2023. godinu i Projekcija proračuna za 2024. i 2025. godinu zajedno sa sastavnim dijelom stupaju na snagu osmog dana od dana objave u Službenog glasniku Općine Dubravica, a primjenjuju se od 01. siječnja 2023. godine.</w:t>
      </w:r>
    </w:p>
    <w:p w14:paraId="7DB0B72C" w14:textId="77777777" w:rsidR="000F7761" w:rsidRPr="009E3B80" w:rsidRDefault="000F7761" w:rsidP="000F7761">
      <w:pPr>
        <w:jc w:val="both"/>
        <w:rPr>
          <w:b w:val="0"/>
          <w:sz w:val="22"/>
        </w:rPr>
      </w:pPr>
    </w:p>
    <w:p w14:paraId="7F700D6A" w14:textId="77777777" w:rsidR="000F7761" w:rsidRPr="009E3B80" w:rsidRDefault="000F7761" w:rsidP="000F7761">
      <w:pPr>
        <w:rPr>
          <w:b w:val="0"/>
          <w:sz w:val="24"/>
        </w:rPr>
      </w:pPr>
    </w:p>
    <w:p w14:paraId="38A5F3CC" w14:textId="011FEE77" w:rsidR="000F7761" w:rsidRDefault="000F7761" w:rsidP="00E92C6A">
      <w:pPr>
        <w:jc w:val="right"/>
        <w:rPr>
          <w:b w:val="0"/>
          <w:sz w:val="22"/>
        </w:rPr>
      </w:pPr>
      <w:r w:rsidRPr="009E3B80">
        <w:rPr>
          <w:b w:val="0"/>
        </w:rPr>
        <w:t xml:space="preserve">                                                       </w:t>
      </w:r>
      <w:r w:rsidR="00E92C6A">
        <w:rPr>
          <w:b w:val="0"/>
          <w:sz w:val="22"/>
        </w:rPr>
        <w:t>OPĆINSKO VIJEĆE OPĆINE DUBRAVICA</w:t>
      </w:r>
    </w:p>
    <w:p w14:paraId="704AD024" w14:textId="45E01D3F" w:rsidR="00E92C6A" w:rsidRPr="00E92C6A" w:rsidRDefault="00E92C6A" w:rsidP="00E92C6A">
      <w:pPr>
        <w:jc w:val="right"/>
        <w:rPr>
          <w:b w:val="0"/>
          <w:sz w:val="22"/>
        </w:rPr>
      </w:pPr>
      <w:r>
        <w:rPr>
          <w:b w:val="0"/>
          <w:sz w:val="22"/>
        </w:rPr>
        <w:t>Predsjednik Ivica Stiperski</w:t>
      </w:r>
    </w:p>
    <w:p w14:paraId="5186AF93" w14:textId="77777777" w:rsidR="000F7761" w:rsidRDefault="000F7761" w:rsidP="000F7761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Excel.Sheet.8 "H:\\DRAGICA\\Financijska izvješća\\2023\\PLAN 2023 - OBJAVA\\PLAN 2023\\PLAN PRORQAČUNA 2023 - TABELE\\5. Posebni dio .xls" "Projekcija proračuna!R14C7" \a \f 4 \h </w:instrText>
      </w:r>
      <w:r>
        <w:fldChar w:fldCharType="separate"/>
      </w:r>
    </w:p>
    <w:p w14:paraId="370A8BC5" w14:textId="77777777" w:rsidR="000F7761" w:rsidRDefault="000F7761" w:rsidP="000F7761">
      <w:pPr>
        <w:rPr>
          <w:rFonts w:ascii="Arial" w:hAnsi="Arial" w:cs="Arial"/>
          <w:bCs/>
          <w:color w:val="FFFFFF"/>
          <w:sz w:val="16"/>
          <w:szCs w:val="16"/>
          <w:lang w:eastAsia="hr-HR"/>
        </w:rPr>
      </w:pPr>
      <w:r>
        <w:rPr>
          <w:rFonts w:ascii="Arial" w:hAnsi="Arial" w:cs="Arial"/>
          <w:b w:val="0"/>
          <w:bCs/>
          <w:color w:val="FFFFFF"/>
          <w:sz w:val="16"/>
          <w:szCs w:val="16"/>
        </w:rPr>
        <w:t>32.410,00</w:t>
      </w:r>
    </w:p>
    <w:p w14:paraId="1F19A52E" w14:textId="2AA0D797" w:rsidR="000F7761" w:rsidRPr="000F7761" w:rsidRDefault="000F7761" w:rsidP="000F7761">
      <w:pPr>
        <w:rPr>
          <w:sz w:val="22"/>
          <w:szCs w:val="22"/>
        </w:rPr>
      </w:pPr>
      <w:r>
        <w:fldChar w:fldCharType="end"/>
      </w:r>
    </w:p>
    <w:sectPr w:rsidR="000F7761" w:rsidRPr="000F7761" w:rsidSect="00181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07" w:right="1418" w:bottom="1418" w:left="1418" w:header="454" w:footer="454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16A93" w14:textId="77777777" w:rsidR="002464C1" w:rsidRDefault="002464C1" w:rsidP="0091598A">
      <w:r>
        <w:separator/>
      </w:r>
    </w:p>
  </w:endnote>
  <w:endnote w:type="continuationSeparator" w:id="0">
    <w:p w14:paraId="4F0DFC44" w14:textId="77777777" w:rsidR="002464C1" w:rsidRDefault="002464C1" w:rsidP="0091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BF57" w14:textId="77777777" w:rsidR="00AE2945" w:rsidRDefault="00AE294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CC5A" w14:textId="77777777" w:rsidR="00AE2945" w:rsidRDefault="00AE294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045C" w14:textId="77777777" w:rsidR="00AE2945" w:rsidRDefault="00AE294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1146" w14:textId="77777777" w:rsidR="002464C1" w:rsidRDefault="002464C1" w:rsidP="0091598A">
      <w:r>
        <w:separator/>
      </w:r>
    </w:p>
  </w:footnote>
  <w:footnote w:type="continuationSeparator" w:id="0">
    <w:p w14:paraId="7B094D4E" w14:textId="77777777" w:rsidR="002464C1" w:rsidRDefault="002464C1" w:rsidP="00915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5A609" w14:textId="77777777" w:rsidR="00AE2945" w:rsidRDefault="00AE294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A088" w14:textId="77777777" w:rsidR="00AE2945" w:rsidRDefault="00AE294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75BB2" w14:textId="77777777" w:rsidR="00AE2945" w:rsidRDefault="00AE294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430"/>
    <w:multiLevelType w:val="hybridMultilevel"/>
    <w:tmpl w:val="D3F60AAE"/>
    <w:lvl w:ilvl="0" w:tplc="ACA498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ED"/>
    <w:rsid w:val="00001BDF"/>
    <w:rsid w:val="00007183"/>
    <w:rsid w:val="00047F6F"/>
    <w:rsid w:val="000555CB"/>
    <w:rsid w:val="00074B48"/>
    <w:rsid w:val="0007785A"/>
    <w:rsid w:val="000D15C0"/>
    <w:rsid w:val="000F7761"/>
    <w:rsid w:val="00113F10"/>
    <w:rsid w:val="001374EC"/>
    <w:rsid w:val="001813E1"/>
    <w:rsid w:val="001A74C7"/>
    <w:rsid w:val="001B04FA"/>
    <w:rsid w:val="001C363D"/>
    <w:rsid w:val="001C7052"/>
    <w:rsid w:val="001D3A2C"/>
    <w:rsid w:val="00216D45"/>
    <w:rsid w:val="00226132"/>
    <w:rsid w:val="00230330"/>
    <w:rsid w:val="002464C1"/>
    <w:rsid w:val="00247150"/>
    <w:rsid w:val="002A3BB2"/>
    <w:rsid w:val="002E3F97"/>
    <w:rsid w:val="00323690"/>
    <w:rsid w:val="00326DAF"/>
    <w:rsid w:val="00334C84"/>
    <w:rsid w:val="00372C84"/>
    <w:rsid w:val="0038403B"/>
    <w:rsid w:val="003B3001"/>
    <w:rsid w:val="004360B4"/>
    <w:rsid w:val="00443F85"/>
    <w:rsid w:val="004809E7"/>
    <w:rsid w:val="004F719A"/>
    <w:rsid w:val="0056387E"/>
    <w:rsid w:val="00591BF1"/>
    <w:rsid w:val="005E510D"/>
    <w:rsid w:val="00611114"/>
    <w:rsid w:val="00620723"/>
    <w:rsid w:val="00661C5B"/>
    <w:rsid w:val="00692BB3"/>
    <w:rsid w:val="006B1384"/>
    <w:rsid w:val="006E36C1"/>
    <w:rsid w:val="006F7398"/>
    <w:rsid w:val="00715E2F"/>
    <w:rsid w:val="0074060C"/>
    <w:rsid w:val="00774415"/>
    <w:rsid w:val="007F1A7D"/>
    <w:rsid w:val="0087176E"/>
    <w:rsid w:val="008B1783"/>
    <w:rsid w:val="008D76F9"/>
    <w:rsid w:val="0091598A"/>
    <w:rsid w:val="00926D26"/>
    <w:rsid w:val="00945D05"/>
    <w:rsid w:val="0095165C"/>
    <w:rsid w:val="009D3717"/>
    <w:rsid w:val="009E3B80"/>
    <w:rsid w:val="00AE2945"/>
    <w:rsid w:val="00AF3510"/>
    <w:rsid w:val="00B4480E"/>
    <w:rsid w:val="00B66BB4"/>
    <w:rsid w:val="00C65B35"/>
    <w:rsid w:val="00CA1992"/>
    <w:rsid w:val="00CE44D0"/>
    <w:rsid w:val="00CF1391"/>
    <w:rsid w:val="00D50F67"/>
    <w:rsid w:val="00E04258"/>
    <w:rsid w:val="00E135ED"/>
    <w:rsid w:val="00E32B25"/>
    <w:rsid w:val="00E35687"/>
    <w:rsid w:val="00E4428B"/>
    <w:rsid w:val="00E75BC9"/>
    <w:rsid w:val="00E92C6A"/>
    <w:rsid w:val="00E972A9"/>
    <w:rsid w:val="00EA367D"/>
    <w:rsid w:val="00EA6DB2"/>
    <w:rsid w:val="00EB56F4"/>
    <w:rsid w:val="00EC23EF"/>
    <w:rsid w:val="00FA4B01"/>
    <w:rsid w:val="00FE1783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90F5"/>
  <w15:chartTrackingRefBased/>
  <w15:docId w15:val="{AF6D45F1-AFA7-4263-BCE6-8ACB589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3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1">
    <w:name w:val="heading 1"/>
    <w:basedOn w:val="Normal"/>
    <w:next w:val="Normal"/>
    <w:link w:val="Naslov1Char"/>
    <w:qFormat/>
    <w:rsid w:val="001C363D"/>
    <w:pPr>
      <w:keepNext/>
      <w:jc w:val="both"/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363D"/>
    <w:rPr>
      <w:rFonts w:ascii="Times New Roman" w:eastAsia="Times New Roman" w:hAnsi="Times New Roman" w:cs="Times New Roman"/>
      <w:b/>
      <w:sz w:val="28"/>
      <w:szCs w:val="20"/>
    </w:rPr>
  </w:style>
  <w:style w:type="paragraph" w:styleId="Odlomakpopisa">
    <w:name w:val="List Paragraph"/>
    <w:basedOn w:val="Normal"/>
    <w:uiPriority w:val="34"/>
    <w:qFormat/>
    <w:rsid w:val="006111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5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598A"/>
    <w:rPr>
      <w:rFonts w:ascii="Times New Roman" w:eastAsia="Times New Roman" w:hAnsi="Times New Roman" w:cs="Times New Roman"/>
      <w:b/>
      <w:sz w:val="28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15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598A"/>
    <w:rPr>
      <w:rFonts w:ascii="Times New Roman" w:eastAsia="Times New Roman" w:hAnsi="Times New Roman" w:cs="Times New Roman"/>
      <w:b/>
      <w:sz w:val="28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E75BC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75BC9"/>
    <w:rPr>
      <w:color w:val="954F72"/>
      <w:u w:val="single"/>
    </w:rPr>
  </w:style>
  <w:style w:type="paragraph" w:customStyle="1" w:styleId="msonormal0">
    <w:name w:val="msonormal"/>
    <w:basedOn w:val="Normal"/>
    <w:rsid w:val="00E75BC9"/>
    <w:pPr>
      <w:spacing w:before="100" w:beforeAutospacing="1" w:after="100" w:afterAutospacing="1"/>
    </w:pPr>
    <w:rPr>
      <w:b w:val="0"/>
      <w:sz w:val="24"/>
      <w:szCs w:val="24"/>
      <w:lang w:eastAsia="hr-HR"/>
    </w:rPr>
  </w:style>
  <w:style w:type="paragraph" w:customStyle="1" w:styleId="xl65">
    <w:name w:val="xl65"/>
    <w:basedOn w:val="Normal"/>
    <w:rsid w:val="00E75BC9"/>
    <w:pPr>
      <w:spacing w:before="100" w:beforeAutospacing="1" w:after="100" w:afterAutospacing="1"/>
    </w:pPr>
    <w:rPr>
      <w:rFonts w:ascii="Arial" w:hAnsi="Arial" w:cs="Arial"/>
      <w:b w:val="0"/>
      <w:sz w:val="16"/>
      <w:szCs w:val="16"/>
      <w:lang w:eastAsia="hr-HR"/>
    </w:rPr>
  </w:style>
  <w:style w:type="paragraph" w:customStyle="1" w:styleId="xl66">
    <w:name w:val="xl66"/>
    <w:basedOn w:val="Normal"/>
    <w:rsid w:val="00E75BC9"/>
    <w:pPr>
      <w:spacing w:before="100" w:beforeAutospacing="1" w:after="100" w:afterAutospacing="1"/>
      <w:jc w:val="center"/>
    </w:pPr>
    <w:rPr>
      <w:rFonts w:ascii="Arial" w:hAnsi="Arial" w:cs="Arial"/>
      <w:bCs/>
      <w:sz w:val="16"/>
      <w:szCs w:val="16"/>
      <w:lang w:eastAsia="hr-HR"/>
    </w:rPr>
  </w:style>
  <w:style w:type="paragraph" w:customStyle="1" w:styleId="xl67">
    <w:name w:val="xl67"/>
    <w:basedOn w:val="Normal"/>
    <w:rsid w:val="00E75BC9"/>
    <w:pPr>
      <w:spacing w:before="100" w:beforeAutospacing="1" w:after="100" w:afterAutospacing="1"/>
    </w:pPr>
    <w:rPr>
      <w:rFonts w:ascii="Arial" w:hAnsi="Arial" w:cs="Arial"/>
      <w:bCs/>
      <w:sz w:val="16"/>
      <w:szCs w:val="16"/>
      <w:lang w:eastAsia="hr-HR"/>
    </w:rPr>
  </w:style>
  <w:style w:type="paragraph" w:customStyle="1" w:styleId="xl68">
    <w:name w:val="xl68"/>
    <w:basedOn w:val="Normal"/>
    <w:rsid w:val="00E75BC9"/>
    <w:pPr>
      <w:spacing w:before="100" w:beforeAutospacing="1" w:after="100" w:afterAutospacing="1"/>
    </w:pPr>
    <w:rPr>
      <w:rFonts w:ascii="Arial" w:hAnsi="Arial" w:cs="Arial"/>
      <w:bCs/>
      <w:sz w:val="16"/>
      <w:szCs w:val="16"/>
      <w:lang w:eastAsia="hr-HR"/>
    </w:rPr>
  </w:style>
  <w:style w:type="paragraph" w:customStyle="1" w:styleId="xl69">
    <w:name w:val="xl69"/>
    <w:basedOn w:val="Normal"/>
    <w:rsid w:val="00E75BC9"/>
    <w:pPr>
      <w:spacing w:before="100" w:beforeAutospacing="1" w:after="100" w:afterAutospacing="1"/>
    </w:pPr>
    <w:rPr>
      <w:rFonts w:ascii="Arial" w:hAnsi="Arial" w:cs="Arial"/>
      <w:bCs/>
      <w:sz w:val="16"/>
      <w:szCs w:val="16"/>
      <w:lang w:eastAsia="hr-HR"/>
    </w:rPr>
  </w:style>
  <w:style w:type="paragraph" w:customStyle="1" w:styleId="xl70">
    <w:name w:val="xl70"/>
    <w:basedOn w:val="Normal"/>
    <w:rsid w:val="00E75BC9"/>
    <w:pPr>
      <w:shd w:val="clear" w:color="000000" w:fill="FFFF99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E75BC9"/>
    <w:pPr>
      <w:shd w:val="clear" w:color="000000" w:fill="FFFF99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E75BC9"/>
    <w:pPr>
      <w:spacing w:before="100" w:beforeAutospacing="1" w:after="100" w:afterAutospacing="1"/>
      <w:jc w:val="center"/>
    </w:pPr>
    <w:rPr>
      <w:rFonts w:ascii="Arial" w:hAnsi="Arial" w:cs="Arial"/>
      <w:bCs/>
      <w:sz w:val="16"/>
      <w:szCs w:val="16"/>
      <w:lang w:eastAsia="hr-HR"/>
    </w:rPr>
  </w:style>
  <w:style w:type="paragraph" w:customStyle="1" w:styleId="xl73">
    <w:name w:val="xl73"/>
    <w:basedOn w:val="Normal"/>
    <w:rsid w:val="0007785A"/>
    <w:pPr>
      <w:shd w:val="clear" w:color="000000" w:fill="0000FF"/>
      <w:spacing w:before="100" w:beforeAutospacing="1" w:after="100" w:afterAutospacing="1"/>
    </w:pPr>
    <w:rPr>
      <w:rFonts w:ascii="Arial" w:hAnsi="Arial" w:cs="Arial"/>
      <w:bCs/>
      <w:color w:val="FFFFFF"/>
      <w:sz w:val="16"/>
      <w:szCs w:val="16"/>
      <w:lang w:eastAsia="hr-HR"/>
    </w:rPr>
  </w:style>
  <w:style w:type="paragraph" w:customStyle="1" w:styleId="xl74">
    <w:name w:val="xl74"/>
    <w:basedOn w:val="Normal"/>
    <w:rsid w:val="0007785A"/>
    <w:pPr>
      <w:shd w:val="clear" w:color="000000" w:fill="9999FF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07785A"/>
    <w:pPr>
      <w:shd w:val="clear" w:color="000000" w:fill="9999FF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07785A"/>
    <w:pPr>
      <w:shd w:val="clear" w:color="000000" w:fill="CCCCFF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07785A"/>
    <w:pPr>
      <w:shd w:val="clear" w:color="000000" w:fill="CCCCFF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07785A"/>
    <w:pPr>
      <w:shd w:val="clear" w:color="000000" w:fill="FFFF99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07785A"/>
    <w:pPr>
      <w:shd w:val="clear" w:color="000000" w:fill="FFFF99"/>
      <w:spacing w:before="100" w:beforeAutospacing="1" w:after="100" w:afterAutospacing="1"/>
    </w:pPr>
    <w:rPr>
      <w:rFonts w:ascii="Arial" w:hAnsi="Arial" w:cs="Arial"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07785A"/>
    <w:pPr>
      <w:spacing w:before="100" w:beforeAutospacing="1" w:after="100" w:afterAutospacing="1"/>
      <w:jc w:val="center"/>
    </w:pPr>
    <w:rPr>
      <w:rFonts w:ascii="Arial" w:hAnsi="Arial" w:cs="Arial"/>
      <w:bCs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0DF66-FD41-49CC-A892-29D9BC00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28</Pages>
  <Words>16211</Words>
  <Characters>92408</Characters>
  <Application>Microsoft Office Word</Application>
  <DocSecurity>0</DocSecurity>
  <Lines>770</Lines>
  <Paragraphs>216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Microsoftov račun</cp:lastModifiedBy>
  <cp:revision>59</cp:revision>
  <dcterms:created xsi:type="dcterms:W3CDTF">2022-12-12T07:15:00Z</dcterms:created>
  <dcterms:modified xsi:type="dcterms:W3CDTF">2022-12-19T13:29:00Z</dcterms:modified>
</cp:coreProperties>
</file>